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40" w:type="dxa"/>
        <w:tblInd w:w="-409" w:type="dxa"/>
        <w:tblCellMar>
          <w:top w:w="53" w:type="dxa"/>
          <w:left w:w="35" w:type="dxa"/>
          <w:right w:w="32" w:type="dxa"/>
        </w:tblCellMar>
        <w:tblLook w:val="04A0" w:firstRow="1" w:lastRow="0" w:firstColumn="1" w:lastColumn="0" w:noHBand="0" w:noVBand="1"/>
      </w:tblPr>
      <w:tblGrid>
        <w:gridCol w:w="2544"/>
        <w:gridCol w:w="8296"/>
      </w:tblGrid>
      <w:tr w:rsidR="00C97862" w14:paraId="1D0A72B1" w14:textId="77777777" w:rsidTr="000D5109">
        <w:trPr>
          <w:trHeight w:val="701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15D05" w14:textId="74723A1A" w:rsidR="00C97862" w:rsidRDefault="00C97862" w:rsidP="008805D7">
            <w:pPr>
              <w:ind w:left="503" w:right="506"/>
              <w:jc w:val="center"/>
            </w:pPr>
            <w:r>
              <w:rPr>
                <w:rFonts w:ascii="Tahoma" w:eastAsia="Tahoma" w:hAnsi="Tahoma" w:cs="Tahoma"/>
                <w:b/>
                <w:sz w:val="31"/>
              </w:rPr>
              <w:t xml:space="preserve">Govt. College, 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Aharwala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Bilaspur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>) -Yamuna Nagar Lesson Plan (202</w:t>
            </w:r>
            <w:r w:rsidR="00665FE0">
              <w:rPr>
                <w:rFonts w:ascii="Tahoma" w:eastAsia="Tahoma" w:hAnsi="Tahoma" w:cs="Tahoma"/>
                <w:b/>
                <w:sz w:val="31"/>
              </w:rPr>
              <w:t>3</w:t>
            </w:r>
            <w:r>
              <w:rPr>
                <w:rFonts w:ascii="Tahoma" w:eastAsia="Tahoma" w:hAnsi="Tahoma" w:cs="Tahoma"/>
                <w:b/>
                <w:sz w:val="31"/>
              </w:rPr>
              <w:t>-2</w:t>
            </w:r>
            <w:r w:rsidR="00665FE0">
              <w:rPr>
                <w:rFonts w:ascii="Tahoma" w:eastAsia="Tahoma" w:hAnsi="Tahoma" w:cs="Tahoma"/>
                <w:b/>
                <w:sz w:val="31"/>
              </w:rPr>
              <w:t>4</w:t>
            </w:r>
            <w:r>
              <w:rPr>
                <w:rFonts w:ascii="Tahoma" w:eastAsia="Tahoma" w:hAnsi="Tahoma" w:cs="Tahoma"/>
                <w:b/>
                <w:sz w:val="31"/>
              </w:rPr>
              <w:t>) [</w:t>
            </w:r>
            <w:r w:rsidR="00DE75CE">
              <w:rPr>
                <w:rFonts w:ascii="Tahoma" w:eastAsia="Tahoma" w:hAnsi="Tahoma" w:cs="Tahoma"/>
                <w:b/>
                <w:sz w:val="31"/>
              </w:rPr>
              <w:t>Odd</w:t>
            </w:r>
            <w:r>
              <w:rPr>
                <w:rFonts w:ascii="Tahoma" w:eastAsia="Tahoma" w:hAnsi="Tahoma" w:cs="Tahoma"/>
                <w:b/>
                <w:sz w:val="31"/>
              </w:rPr>
              <w:t xml:space="preserve"> Semester]</w:t>
            </w:r>
          </w:p>
        </w:tc>
      </w:tr>
      <w:tr w:rsidR="00C97862" w14:paraId="76B77445" w14:textId="77777777" w:rsidTr="000D5109">
        <w:trPr>
          <w:trHeight w:val="322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DEBD07" w14:textId="77777777" w:rsidR="00C97862" w:rsidRDefault="00C97862" w:rsidP="008805D7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Name of Teacher  </w:t>
            </w:r>
          </w:p>
        </w:tc>
        <w:tc>
          <w:tcPr>
            <w:tcW w:w="8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68F61" w14:textId="232D8FCB" w:rsidR="00C97862" w:rsidRPr="003A7B37" w:rsidRDefault="00F618F3" w:rsidP="008805D7">
            <w:pPr>
              <w:ind w:left="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Anukriti</w:t>
            </w:r>
          </w:p>
        </w:tc>
      </w:tr>
      <w:tr w:rsidR="00C97862" w14:paraId="76A2ABA6" w14:textId="77777777" w:rsidTr="000D5109">
        <w:trPr>
          <w:trHeight w:val="29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47AD1" w14:textId="77777777" w:rsidR="00C97862" w:rsidRDefault="00C97862" w:rsidP="008805D7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Department </w:t>
            </w:r>
          </w:p>
        </w:tc>
        <w:tc>
          <w:tcPr>
            <w:tcW w:w="8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189897" w14:textId="461BC1A1" w:rsidR="00C97862" w:rsidRDefault="00C97862" w:rsidP="008805D7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Com</w:t>
            </w:r>
            <w:r w:rsidR="008B2E0E">
              <w:rPr>
                <w:rFonts w:ascii="Tahoma" w:eastAsia="Tahoma" w:hAnsi="Tahoma" w:cs="Tahoma"/>
                <w:b/>
                <w:sz w:val="21"/>
              </w:rPr>
              <w:t>merce</w:t>
            </w:r>
          </w:p>
        </w:tc>
      </w:tr>
      <w:tr w:rsidR="00C97862" w14:paraId="2DA65605" w14:textId="77777777" w:rsidTr="000D5109">
        <w:trPr>
          <w:trHeight w:val="30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FF47E" w14:textId="77777777" w:rsidR="00C97862" w:rsidRDefault="00C97862" w:rsidP="008805D7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Class &amp; Section   </w:t>
            </w:r>
          </w:p>
        </w:tc>
        <w:tc>
          <w:tcPr>
            <w:tcW w:w="8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362E8" w14:textId="669CDC16" w:rsidR="00C97862" w:rsidRDefault="00DE75CE" w:rsidP="008805D7">
            <w:pPr>
              <w:ind w:left="7"/>
            </w:pPr>
            <w:r>
              <w:t>B.com 3</w:t>
            </w:r>
            <w:r>
              <w:rPr>
                <w:vertAlign w:val="superscript"/>
              </w:rPr>
              <w:t xml:space="preserve">rd </w:t>
            </w:r>
            <w:r>
              <w:t xml:space="preserve"> </w:t>
            </w:r>
            <w:proofErr w:type="spellStart"/>
            <w:r>
              <w:t>sem</w:t>
            </w:r>
            <w:proofErr w:type="spellEnd"/>
          </w:p>
        </w:tc>
      </w:tr>
      <w:tr w:rsidR="00C97862" w14:paraId="6FC28D1B" w14:textId="77777777" w:rsidTr="000D5109">
        <w:trPr>
          <w:trHeight w:val="27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EBB55" w14:textId="77777777" w:rsidR="00C97862" w:rsidRDefault="00C97862" w:rsidP="008805D7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Subject and Code</w:t>
            </w:r>
          </w:p>
        </w:tc>
        <w:tc>
          <w:tcPr>
            <w:tcW w:w="8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A58A97" w14:textId="6CC62286" w:rsidR="00C97862" w:rsidRPr="008B2E0E" w:rsidRDefault="00DE75CE" w:rsidP="008805D7">
            <w:pPr>
              <w:ind w:left="7"/>
              <w:rPr>
                <w:b/>
                <w:bCs/>
              </w:rPr>
            </w:pPr>
            <w:r>
              <w:rPr>
                <w:b/>
                <w:bCs/>
              </w:rPr>
              <w:t>Business Law</w:t>
            </w:r>
          </w:p>
        </w:tc>
      </w:tr>
      <w:tr w:rsidR="00C97862" w14:paraId="601FF0A4" w14:textId="77777777" w:rsidTr="000D5109">
        <w:trPr>
          <w:trHeight w:val="25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C453D" w14:textId="77777777" w:rsidR="00C97862" w:rsidRDefault="00C97862" w:rsidP="008805D7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Semester Duration </w:t>
            </w:r>
          </w:p>
        </w:tc>
        <w:tc>
          <w:tcPr>
            <w:tcW w:w="8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E8F587" w14:textId="3428F117" w:rsidR="00C97862" w:rsidRDefault="00DE75CE" w:rsidP="008805D7">
            <w:pPr>
              <w:ind w:left="7"/>
            </w:pPr>
            <w:r>
              <w:t>July to Nov</w:t>
            </w:r>
          </w:p>
        </w:tc>
      </w:tr>
      <w:tr w:rsidR="00C97862" w14:paraId="261801A9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5FB10C" w14:textId="77777777" w:rsidR="00C97862" w:rsidRDefault="00C97862" w:rsidP="008805D7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Topics </w:t>
            </w:r>
          </w:p>
        </w:tc>
      </w:tr>
      <w:tr w:rsidR="000D5109" w14:paraId="34D364FF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6F8879" w14:textId="268229CC" w:rsidR="000D5109" w:rsidRDefault="00665FE0" w:rsidP="00DE75CE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rPr>
                <w:rFonts w:ascii="Tahoma" w:eastAsia="Tahoma" w:hAnsi="Tahoma" w:cs="Tahoma"/>
                <w:b/>
                <w:sz w:val="28"/>
              </w:rPr>
              <w:t>Month of J</w:t>
            </w:r>
            <w:r w:rsidR="00DE75CE">
              <w:rPr>
                <w:rFonts w:ascii="Tahoma" w:eastAsia="Tahoma" w:hAnsi="Tahoma" w:cs="Tahoma"/>
                <w:b/>
                <w:sz w:val="28"/>
              </w:rPr>
              <w:t>uly</w:t>
            </w:r>
            <w:r>
              <w:rPr>
                <w:rFonts w:ascii="Tahoma" w:eastAsia="Tahoma" w:hAnsi="Tahoma" w:cs="Tahoma"/>
                <w:b/>
                <w:sz w:val="28"/>
              </w:rPr>
              <w:t xml:space="preserve"> </w:t>
            </w:r>
          </w:p>
        </w:tc>
      </w:tr>
      <w:tr w:rsidR="000D5109" w14:paraId="4EBA33C2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87CC6D" w14:textId="0E79A7CF" w:rsidR="000D5109" w:rsidRDefault="003D33C9" w:rsidP="003D33C9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>Law</w:t>
            </w:r>
            <w:r>
              <w:t xml:space="preserve"> of Contract (1872): nature and types</w:t>
            </w:r>
          </w:p>
        </w:tc>
      </w:tr>
      <w:tr w:rsidR="000D5109" w14:paraId="3D90758E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D9596" w14:textId="0B76DE5F" w:rsidR="000D5109" w:rsidRDefault="00DE75CE" w:rsidP="008805D7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August</w:t>
            </w:r>
          </w:p>
        </w:tc>
      </w:tr>
      <w:tr w:rsidR="000D5109" w14:paraId="0547503C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CCDFE" w14:textId="3585C556" w:rsidR="000D5109" w:rsidRPr="008B2E0E" w:rsidRDefault="003D33C9" w:rsidP="008B2E0E">
            <w:pPr>
              <w:jc w:val="center"/>
              <w:rPr>
                <w:rFonts w:ascii="Tahoma" w:eastAsia="Tahoma" w:hAnsi="Tahoma" w:cs="Tahoma"/>
                <w:bCs/>
                <w:szCs w:val="22"/>
              </w:rPr>
            </w:pPr>
            <w:r>
              <w:t>classification of contract; offer and acceptance; capacity of parties to contract; free consent; consideration; legality of object</w:t>
            </w:r>
          </w:p>
        </w:tc>
      </w:tr>
      <w:tr w:rsidR="00665FE0" w14:paraId="47ABDB55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4AA08" w14:textId="1C82D60D" w:rsidR="00665FE0" w:rsidRDefault="00DE75CE" w:rsidP="00665FE0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September</w:t>
            </w:r>
          </w:p>
        </w:tc>
      </w:tr>
      <w:tr w:rsidR="00665FE0" w14:paraId="4960F04F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98144" w14:textId="1013DB5D" w:rsidR="00665FE0" w:rsidRDefault="003D33C9" w:rsidP="00665FE0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>A</w:t>
            </w:r>
            <w:r>
              <w:t>greement declared void; performance of contract; discharge of contract, remedies for breach of contract;</w:t>
            </w:r>
          </w:p>
        </w:tc>
      </w:tr>
      <w:tr w:rsidR="00665FE0" w14:paraId="7AD7AD1D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86CEE" w14:textId="21D2E427" w:rsidR="00665FE0" w:rsidRDefault="00DE75CE" w:rsidP="00665FE0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October</w:t>
            </w:r>
          </w:p>
        </w:tc>
      </w:tr>
      <w:tr w:rsidR="00665FE0" w14:paraId="433F1080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6CF6A5" w14:textId="334A445E" w:rsidR="00665FE0" w:rsidRDefault="003D33C9" w:rsidP="00665FE0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>Contingent contracts; Quasi contracts. Special contracts: indemnity &amp; guarantee; bailment and pledge; contract of agency. Sale of Goods Act 1930: formation of contract of sale; goods and their classification, price; conditions and warranties</w:t>
            </w:r>
          </w:p>
        </w:tc>
      </w:tr>
      <w:tr w:rsidR="00DE75CE" w14:paraId="2969D5BA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69048" w14:textId="12CA5053" w:rsidR="00DE75CE" w:rsidRDefault="00DE75CE" w:rsidP="00665FE0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rPr>
                <w:rFonts w:ascii="Tahoma" w:eastAsia="Tahoma" w:hAnsi="Tahoma" w:cs="Tahoma"/>
                <w:b/>
                <w:sz w:val="28"/>
              </w:rPr>
              <w:t>Month of November</w:t>
            </w:r>
          </w:p>
        </w:tc>
      </w:tr>
      <w:tr w:rsidR="00DE75CE" w14:paraId="469CA5AA" w14:textId="77777777" w:rsidTr="000D5109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A4744" w14:textId="6916D9E6" w:rsidR="00DE75CE" w:rsidRDefault="003D33C9" w:rsidP="00665FE0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proofErr w:type="gramStart"/>
            <w:r>
              <w:t>agreement</w:t>
            </w:r>
            <w:proofErr w:type="gramEnd"/>
            <w:r>
              <w:t xml:space="preserve"> transfer of property in goods; performance of the contract of Sale; Remedies: unpaid seller and his rights, buyer’s remedies; Auction sale. Consumer Protection Act 1986.</w:t>
            </w:r>
          </w:p>
        </w:tc>
      </w:tr>
    </w:tbl>
    <w:p w14:paraId="5F2E7152" w14:textId="6FE2306D" w:rsidR="005702B4" w:rsidRDefault="005702B4"/>
    <w:p w14:paraId="5368A79A" w14:textId="70F2AF43" w:rsidR="000D5109" w:rsidRDefault="000D5109">
      <w:r>
        <w:br w:type="page"/>
      </w:r>
    </w:p>
    <w:tbl>
      <w:tblPr>
        <w:tblStyle w:val="TableGrid"/>
        <w:tblW w:w="10840" w:type="dxa"/>
        <w:tblInd w:w="-409" w:type="dxa"/>
        <w:tblCellMar>
          <w:top w:w="53" w:type="dxa"/>
          <w:left w:w="35" w:type="dxa"/>
          <w:right w:w="32" w:type="dxa"/>
        </w:tblCellMar>
        <w:tblLook w:val="04A0" w:firstRow="1" w:lastRow="0" w:firstColumn="1" w:lastColumn="0" w:noHBand="0" w:noVBand="1"/>
      </w:tblPr>
      <w:tblGrid>
        <w:gridCol w:w="2544"/>
        <w:gridCol w:w="8296"/>
      </w:tblGrid>
      <w:tr w:rsidR="000D5109" w14:paraId="4965FC19" w14:textId="77777777" w:rsidTr="00F57288">
        <w:trPr>
          <w:trHeight w:val="701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5FF0A" w14:textId="7FF0A598" w:rsidR="000D5109" w:rsidRDefault="000D5109" w:rsidP="00F57288">
            <w:pPr>
              <w:ind w:left="503" w:right="506"/>
              <w:jc w:val="center"/>
            </w:pPr>
            <w:r>
              <w:rPr>
                <w:rFonts w:ascii="Tahoma" w:eastAsia="Tahoma" w:hAnsi="Tahoma" w:cs="Tahoma"/>
                <w:b/>
                <w:sz w:val="31"/>
              </w:rPr>
              <w:lastRenderedPageBreak/>
              <w:t xml:space="preserve">Govt. College, 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Aharwala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Bilaspur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>) -Yamuna Nagar Lesson Plan (202</w:t>
            </w:r>
            <w:r w:rsidR="00665FE0">
              <w:rPr>
                <w:rFonts w:ascii="Tahoma" w:eastAsia="Tahoma" w:hAnsi="Tahoma" w:cs="Tahoma"/>
                <w:b/>
                <w:sz w:val="31"/>
              </w:rPr>
              <w:t>3</w:t>
            </w:r>
            <w:r>
              <w:rPr>
                <w:rFonts w:ascii="Tahoma" w:eastAsia="Tahoma" w:hAnsi="Tahoma" w:cs="Tahoma"/>
                <w:b/>
                <w:sz w:val="31"/>
              </w:rPr>
              <w:t>-2</w:t>
            </w:r>
            <w:r w:rsidR="00665FE0">
              <w:rPr>
                <w:rFonts w:ascii="Tahoma" w:eastAsia="Tahoma" w:hAnsi="Tahoma" w:cs="Tahoma"/>
                <w:b/>
                <w:sz w:val="31"/>
              </w:rPr>
              <w:t>4</w:t>
            </w:r>
            <w:r w:rsidR="005D6CEF">
              <w:rPr>
                <w:rFonts w:ascii="Tahoma" w:eastAsia="Tahoma" w:hAnsi="Tahoma" w:cs="Tahoma"/>
                <w:b/>
                <w:sz w:val="31"/>
              </w:rPr>
              <w:t>) [Odd</w:t>
            </w:r>
            <w:r>
              <w:rPr>
                <w:rFonts w:ascii="Tahoma" w:eastAsia="Tahoma" w:hAnsi="Tahoma" w:cs="Tahoma"/>
                <w:b/>
                <w:sz w:val="31"/>
              </w:rPr>
              <w:t xml:space="preserve"> Semester]</w:t>
            </w:r>
          </w:p>
        </w:tc>
      </w:tr>
      <w:tr w:rsidR="000D5109" w:rsidRPr="003A7B37" w14:paraId="25A720F4" w14:textId="77777777" w:rsidTr="00F57288">
        <w:trPr>
          <w:trHeight w:val="322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52046" w14:textId="77777777" w:rsidR="000D5109" w:rsidRDefault="000D5109" w:rsidP="00F57288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Name of Teacher  </w:t>
            </w:r>
          </w:p>
        </w:tc>
        <w:tc>
          <w:tcPr>
            <w:tcW w:w="8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0B6C" w14:textId="29006A41" w:rsidR="000D5109" w:rsidRPr="003A7B37" w:rsidRDefault="00BE4ABE" w:rsidP="00F57288">
            <w:pPr>
              <w:ind w:left="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Anukriti</w:t>
            </w:r>
          </w:p>
        </w:tc>
      </w:tr>
      <w:tr w:rsidR="000D5109" w14:paraId="63603F4A" w14:textId="77777777" w:rsidTr="00F57288">
        <w:trPr>
          <w:trHeight w:val="29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7E7A4" w14:textId="77777777" w:rsidR="000D5109" w:rsidRDefault="000D5109" w:rsidP="00F57288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Department </w:t>
            </w:r>
          </w:p>
        </w:tc>
        <w:tc>
          <w:tcPr>
            <w:tcW w:w="8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E3E7F" w14:textId="5D52B195" w:rsidR="000D5109" w:rsidRDefault="000D5109" w:rsidP="00F57288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Com</w:t>
            </w:r>
            <w:r w:rsidR="00226EB1">
              <w:rPr>
                <w:rFonts w:ascii="Tahoma" w:eastAsia="Tahoma" w:hAnsi="Tahoma" w:cs="Tahoma"/>
                <w:b/>
                <w:sz w:val="21"/>
              </w:rPr>
              <w:t>merce</w:t>
            </w:r>
          </w:p>
        </w:tc>
      </w:tr>
      <w:tr w:rsidR="000D5109" w14:paraId="047A7589" w14:textId="77777777" w:rsidTr="00F57288">
        <w:trPr>
          <w:trHeight w:val="30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8D9B6" w14:textId="77777777" w:rsidR="000D5109" w:rsidRDefault="000D5109" w:rsidP="00F57288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Class &amp; Section   </w:t>
            </w:r>
          </w:p>
        </w:tc>
        <w:tc>
          <w:tcPr>
            <w:tcW w:w="8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52789" w14:textId="620C56D1" w:rsidR="000D5109" w:rsidRDefault="000D5109" w:rsidP="00F57288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B</w:t>
            </w:r>
            <w:r w:rsidR="00AF2182">
              <w:rPr>
                <w:rFonts w:ascii="Tahoma" w:eastAsia="Tahoma" w:hAnsi="Tahoma" w:cs="Tahoma"/>
                <w:b/>
                <w:sz w:val="21"/>
              </w:rPr>
              <w:t>.Com</w:t>
            </w:r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r w:rsidR="005D6CEF">
              <w:rPr>
                <w:rFonts w:ascii="Tahoma" w:eastAsia="Tahoma" w:hAnsi="Tahoma" w:cs="Tahoma"/>
                <w:b/>
                <w:sz w:val="21"/>
              </w:rPr>
              <w:t>3</w:t>
            </w:r>
            <w:r w:rsidR="005D6CEF" w:rsidRPr="005D6CEF">
              <w:rPr>
                <w:rFonts w:ascii="Tahoma" w:eastAsia="Tahoma" w:hAnsi="Tahoma" w:cs="Tahoma"/>
                <w:b/>
                <w:sz w:val="21"/>
                <w:vertAlign w:val="superscript"/>
              </w:rPr>
              <w:t>rd</w:t>
            </w:r>
            <w:r w:rsidR="005D6CEF"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proofErr w:type="spellStart"/>
            <w:r w:rsidR="005D6CEF">
              <w:rPr>
                <w:rFonts w:ascii="Tahoma" w:eastAsia="Tahoma" w:hAnsi="Tahoma" w:cs="Tahoma"/>
                <w:b/>
                <w:sz w:val="21"/>
              </w:rPr>
              <w:t>sem</w:t>
            </w:r>
            <w:proofErr w:type="spellEnd"/>
          </w:p>
        </w:tc>
      </w:tr>
      <w:tr w:rsidR="000D5109" w14:paraId="672F5C31" w14:textId="77777777" w:rsidTr="00F57288">
        <w:trPr>
          <w:trHeight w:val="27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BB62D" w14:textId="77777777" w:rsidR="000D5109" w:rsidRDefault="000D5109" w:rsidP="00F57288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Subject and Code</w:t>
            </w:r>
          </w:p>
        </w:tc>
        <w:tc>
          <w:tcPr>
            <w:tcW w:w="8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8B909" w14:textId="21114FF9" w:rsidR="000D5109" w:rsidRPr="000D5109" w:rsidRDefault="005D6CEF" w:rsidP="00F57288">
            <w:pPr>
              <w:ind w:left="7"/>
              <w:rPr>
                <w:b/>
                <w:bCs/>
              </w:rPr>
            </w:pPr>
            <w:r>
              <w:rPr>
                <w:b/>
                <w:bCs/>
              </w:rPr>
              <w:t>Indian Financial system</w:t>
            </w:r>
          </w:p>
        </w:tc>
      </w:tr>
      <w:tr w:rsidR="000D5109" w14:paraId="761E53E7" w14:textId="77777777" w:rsidTr="00F57288">
        <w:trPr>
          <w:trHeight w:val="25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0C069" w14:textId="77777777" w:rsidR="000D5109" w:rsidRDefault="000D5109" w:rsidP="00F57288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Semester Duration </w:t>
            </w:r>
          </w:p>
        </w:tc>
        <w:tc>
          <w:tcPr>
            <w:tcW w:w="8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2323F" w14:textId="6095A5FC" w:rsidR="000D5109" w:rsidRDefault="005D6CEF" w:rsidP="00F57288">
            <w:pPr>
              <w:ind w:left="7"/>
            </w:pPr>
            <w:r>
              <w:t>July to November</w:t>
            </w:r>
          </w:p>
        </w:tc>
      </w:tr>
      <w:tr w:rsidR="000D5109" w14:paraId="1C3858CE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5CDE4" w14:textId="77777777" w:rsidR="000D5109" w:rsidRDefault="000D5109" w:rsidP="00F57288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Topics </w:t>
            </w:r>
          </w:p>
        </w:tc>
      </w:tr>
      <w:tr w:rsidR="00D77599" w14:paraId="5D37F4EE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39A6C" w14:textId="76E4E230" w:rsidR="00D77599" w:rsidRDefault="00D77599" w:rsidP="00F57288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Month of July </w:t>
            </w:r>
          </w:p>
        </w:tc>
      </w:tr>
      <w:tr w:rsidR="00D77599" w14:paraId="3AC4CAC2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C242E" w14:textId="5D535956" w:rsidR="00D77599" w:rsidRDefault="004A0308" w:rsidP="004A0308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 xml:space="preserve">Introduction: nature and role of financial system </w:t>
            </w:r>
          </w:p>
        </w:tc>
      </w:tr>
      <w:tr w:rsidR="00D77599" w14:paraId="5567F1F3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A34A59" w14:textId="6214728D" w:rsidR="00D77599" w:rsidRDefault="00D77599" w:rsidP="00F57288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August</w:t>
            </w:r>
          </w:p>
        </w:tc>
      </w:tr>
      <w:tr w:rsidR="00D77599" w14:paraId="6A83706F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B9EB45" w14:textId="49C4A7DA" w:rsidR="00D77599" w:rsidRPr="004B28AB" w:rsidRDefault="004A0308" w:rsidP="004B28AB">
            <w:pPr>
              <w:widowControl w:val="0"/>
              <w:spacing w:before="127"/>
              <w:ind w:right="178"/>
              <w:jc w:val="both"/>
              <w:rPr>
                <w:rFonts w:ascii="Times New Roman" w:eastAsia="Times New Roman" w:hAnsi="Times New Roman" w:cs="Times New Roman"/>
              </w:rPr>
            </w:pPr>
            <w:r>
              <w:t>Financial system and economic development; An overview of Indian financial system. Components of financial system: Financial markets and financial instruments: money and capital markets:</w:t>
            </w:r>
          </w:p>
        </w:tc>
      </w:tr>
      <w:tr w:rsidR="00D77599" w14:paraId="12F117F4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D3F45" w14:textId="29CCC964" w:rsidR="00D77599" w:rsidRDefault="00D77599" w:rsidP="00F57288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September</w:t>
            </w:r>
          </w:p>
        </w:tc>
      </w:tr>
      <w:tr w:rsidR="00D77599" w14:paraId="55C1CC20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30B5F8" w14:textId="5714C6D4" w:rsidR="00D77599" w:rsidRPr="004B28AB" w:rsidRDefault="004A0308" w:rsidP="004B28AB">
            <w:pPr>
              <w:widowControl w:val="0"/>
              <w:spacing w:before="127"/>
              <w:ind w:right="178"/>
              <w:jc w:val="both"/>
              <w:rPr>
                <w:rFonts w:ascii="Times New Roman" w:eastAsia="Times New Roman" w:hAnsi="Times New Roman" w:cs="Times New Roman"/>
              </w:rPr>
            </w:pPr>
            <w:r>
              <w:t>Money market: meaning, constituents instruments and functions, recent developments in Indian money market; Capital market: primary and secondary market; Depository system, recent developments in Indian capital market</w:t>
            </w:r>
          </w:p>
        </w:tc>
      </w:tr>
      <w:tr w:rsidR="00D77599" w14:paraId="2D155508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0CA16" w14:textId="0DA4837F" w:rsidR="00D77599" w:rsidRDefault="00D77599" w:rsidP="00665FE0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October</w:t>
            </w:r>
          </w:p>
        </w:tc>
      </w:tr>
      <w:tr w:rsidR="00D77599" w14:paraId="1373023F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BDFBC" w14:textId="4CBFDCAF" w:rsidR="00D77599" w:rsidRPr="004B28AB" w:rsidRDefault="004A0308" w:rsidP="00665FE0">
            <w:pPr>
              <w:widowControl w:val="0"/>
              <w:spacing w:before="128"/>
              <w:ind w:right="178"/>
              <w:jc w:val="both"/>
              <w:rPr>
                <w:rFonts w:ascii="Times New Roman" w:eastAsia="Times New Roman" w:hAnsi="Times New Roman" w:cs="Times New Roman"/>
              </w:rPr>
            </w:pPr>
            <w:r>
              <w:t>SEBI: its formation, role and recent developments. The Debt Market: meaning, features, participants, instruments; private, PSUs &amp; Government securities market. Financial institutions:</w:t>
            </w:r>
            <w:r w:rsidR="00F0036E">
              <w:t xml:space="preserve"> </w:t>
            </w:r>
            <w:r w:rsidR="00F0036E">
              <w:t>Reserve Bank of India: organization, management and functions; credit creation and credit control. Commercial banks: meaning and functions, structure and recent developments in commercial banking in India;</w:t>
            </w:r>
          </w:p>
        </w:tc>
      </w:tr>
      <w:tr w:rsidR="00D77599" w14:paraId="7634F846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365A5A" w14:textId="14E4707A" w:rsidR="00D77599" w:rsidRPr="004B28AB" w:rsidRDefault="00D77599" w:rsidP="00D77599">
            <w:pPr>
              <w:widowControl w:val="0"/>
              <w:spacing w:before="128"/>
              <w:ind w:right="17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ahoma" w:eastAsia="Tahoma" w:hAnsi="Tahoma" w:cs="Tahoma"/>
                <w:b/>
                <w:sz w:val="28"/>
              </w:rPr>
              <w:t>Month of November</w:t>
            </w:r>
          </w:p>
        </w:tc>
      </w:tr>
      <w:tr w:rsidR="00D77599" w14:paraId="3D1F5226" w14:textId="77777777" w:rsidTr="00F57288">
        <w:trPr>
          <w:trHeight w:val="364"/>
        </w:trPr>
        <w:tc>
          <w:tcPr>
            <w:tcW w:w="10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4CA33D" w14:textId="7782161D" w:rsidR="00D77599" w:rsidRPr="004B28AB" w:rsidRDefault="004A0308" w:rsidP="00665FE0">
            <w:pPr>
              <w:widowControl w:val="0"/>
              <w:spacing w:before="128"/>
              <w:ind w:right="178"/>
              <w:jc w:val="both"/>
              <w:rPr>
                <w:rFonts w:ascii="Times New Roman" w:eastAsia="Times New Roman" w:hAnsi="Times New Roman" w:cs="Times New Roman"/>
              </w:rPr>
            </w:pPr>
            <w:r>
              <w:t>E-banking, NPA’s in Commercial Banks, Payment Banks. Development banks: concept, objectives and functions; recent developments in development banking</w:t>
            </w:r>
          </w:p>
        </w:tc>
      </w:tr>
    </w:tbl>
    <w:p w14:paraId="293A81E5" w14:textId="4AFEB241" w:rsidR="000D5109" w:rsidRDefault="000D5109"/>
    <w:tbl>
      <w:tblPr>
        <w:tblStyle w:val="TableGrid"/>
        <w:tblpPr w:leftFromText="180" w:rightFromText="180" w:tblpY="585"/>
        <w:tblW w:w="10611" w:type="dxa"/>
        <w:tblInd w:w="0" w:type="dxa"/>
        <w:tblCellMar>
          <w:top w:w="53" w:type="dxa"/>
          <w:left w:w="35" w:type="dxa"/>
          <w:right w:w="32" w:type="dxa"/>
        </w:tblCellMar>
        <w:tblLook w:val="04A0" w:firstRow="1" w:lastRow="0" w:firstColumn="1" w:lastColumn="0" w:noHBand="0" w:noVBand="1"/>
      </w:tblPr>
      <w:tblGrid>
        <w:gridCol w:w="2544"/>
        <w:gridCol w:w="8067"/>
      </w:tblGrid>
      <w:tr w:rsidR="004B28AB" w14:paraId="39F70D95" w14:textId="77777777" w:rsidTr="005B677D">
        <w:trPr>
          <w:trHeight w:val="701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85BCF" w14:textId="5A83E5B4" w:rsidR="004B28AB" w:rsidRDefault="00B21E39" w:rsidP="005A48A0">
            <w:pPr>
              <w:ind w:left="503" w:right="506"/>
              <w:jc w:val="center"/>
            </w:pPr>
            <w:r>
              <w:rPr>
                <w:rFonts w:ascii="Tahoma" w:eastAsia="Tahoma" w:hAnsi="Tahoma" w:cs="Tahoma"/>
                <w:b/>
                <w:sz w:val="31"/>
              </w:rPr>
              <w:lastRenderedPageBreak/>
              <w:t xml:space="preserve">Govt. College, 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Aharwala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Bilaspur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>) -Yamuna N</w:t>
            </w:r>
            <w:r w:rsidR="005B769D">
              <w:rPr>
                <w:rFonts w:ascii="Tahoma" w:eastAsia="Tahoma" w:hAnsi="Tahoma" w:cs="Tahoma"/>
                <w:b/>
                <w:sz w:val="31"/>
              </w:rPr>
              <w:t>agar Lesson Plan (2023-24) [Odd</w:t>
            </w:r>
            <w:r>
              <w:rPr>
                <w:rFonts w:ascii="Tahoma" w:eastAsia="Tahoma" w:hAnsi="Tahoma" w:cs="Tahoma"/>
                <w:b/>
                <w:sz w:val="31"/>
              </w:rPr>
              <w:t xml:space="preserve"> Semester]</w:t>
            </w:r>
          </w:p>
        </w:tc>
      </w:tr>
      <w:tr w:rsidR="004B28AB" w:rsidRPr="003A7B37" w14:paraId="78B59728" w14:textId="77777777" w:rsidTr="005B677D">
        <w:trPr>
          <w:trHeight w:val="322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D0F0DC" w14:textId="77777777" w:rsidR="004B28AB" w:rsidRDefault="004B28AB" w:rsidP="005A48A0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Name of Teacher  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4F8B2" w14:textId="56189C59" w:rsidR="004B28AB" w:rsidRPr="003A7B37" w:rsidRDefault="0088651A" w:rsidP="005B677D">
            <w:pPr>
              <w:tabs>
                <w:tab w:val="right" w:pos="8229"/>
              </w:tabs>
              <w:ind w:left="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Anukriti </w:t>
            </w:r>
          </w:p>
        </w:tc>
      </w:tr>
      <w:tr w:rsidR="004B28AB" w14:paraId="02AA6841" w14:textId="77777777" w:rsidTr="005B677D">
        <w:trPr>
          <w:trHeight w:val="29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4D935" w14:textId="77777777" w:rsidR="004B28AB" w:rsidRDefault="004B28AB" w:rsidP="005A48A0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Department 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DB3E0" w14:textId="6DCF1A32" w:rsidR="004B28AB" w:rsidRPr="001518A6" w:rsidRDefault="001518A6" w:rsidP="005A48A0">
            <w:pPr>
              <w:ind w:left="7"/>
              <w:rPr>
                <w:b/>
                <w:bCs/>
              </w:rPr>
            </w:pPr>
            <w:r w:rsidRPr="001518A6">
              <w:rPr>
                <w:b/>
                <w:bCs/>
              </w:rPr>
              <w:t>Commerce</w:t>
            </w:r>
          </w:p>
        </w:tc>
      </w:tr>
      <w:tr w:rsidR="004B28AB" w14:paraId="0D6BDAB6" w14:textId="77777777" w:rsidTr="005B677D">
        <w:trPr>
          <w:trHeight w:val="30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6E2ADA" w14:textId="77777777" w:rsidR="004B28AB" w:rsidRDefault="004B28AB" w:rsidP="005A48A0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Class &amp; Section   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ED19A" w14:textId="59DAE5E6" w:rsidR="004B28AB" w:rsidRPr="001518A6" w:rsidRDefault="00266BDB" w:rsidP="005A48A0">
            <w:pPr>
              <w:ind w:left="7"/>
              <w:rPr>
                <w:b/>
                <w:bCs/>
              </w:rPr>
            </w:pPr>
            <w:r>
              <w:rPr>
                <w:b/>
                <w:bCs/>
              </w:rPr>
              <w:t>B.com 1</w:t>
            </w:r>
            <w:r w:rsidRPr="00266BDB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sem</w:t>
            </w:r>
            <w:proofErr w:type="spellEnd"/>
          </w:p>
        </w:tc>
      </w:tr>
      <w:tr w:rsidR="004B28AB" w14:paraId="18943953" w14:textId="77777777" w:rsidTr="005B677D">
        <w:trPr>
          <w:trHeight w:val="27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242D1" w14:textId="77777777" w:rsidR="004B28AB" w:rsidRDefault="004B28AB" w:rsidP="005A48A0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Subject and Code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BA4FCD" w14:textId="0277B8B1" w:rsidR="004B28AB" w:rsidRPr="00503250" w:rsidRDefault="00266BDB" w:rsidP="005A48A0">
            <w:pPr>
              <w:ind w:left="7"/>
              <w:rPr>
                <w:b/>
                <w:bCs/>
              </w:rPr>
            </w:pPr>
            <w:r>
              <w:rPr>
                <w:b/>
                <w:bCs/>
              </w:rPr>
              <w:t>Business Law</w:t>
            </w:r>
          </w:p>
        </w:tc>
      </w:tr>
      <w:tr w:rsidR="004B28AB" w14:paraId="7876F5B8" w14:textId="77777777" w:rsidTr="005B677D">
        <w:trPr>
          <w:trHeight w:val="25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7F46E" w14:textId="77777777" w:rsidR="004B28AB" w:rsidRDefault="004B28AB" w:rsidP="005A48A0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Semester Duration 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8DA2D" w14:textId="06BE0550" w:rsidR="004B28AB" w:rsidRDefault="005B769D" w:rsidP="00014A13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July to</w:t>
            </w:r>
            <w:r w:rsidR="009669C2">
              <w:rPr>
                <w:rFonts w:ascii="Tahoma" w:eastAsia="Tahoma" w:hAnsi="Tahoma" w:cs="Tahoma"/>
                <w:b/>
                <w:sz w:val="21"/>
              </w:rPr>
              <w:t xml:space="preserve"> </w:t>
            </w:r>
            <w:r w:rsidR="00014A13">
              <w:rPr>
                <w:rFonts w:ascii="Tahoma" w:eastAsia="Tahoma" w:hAnsi="Tahoma" w:cs="Tahoma"/>
                <w:b/>
                <w:sz w:val="21"/>
              </w:rPr>
              <w:t>December</w:t>
            </w:r>
          </w:p>
        </w:tc>
      </w:tr>
      <w:tr w:rsidR="004B28AB" w14:paraId="2DFD0F1D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BD79FA" w14:textId="77777777" w:rsidR="004B28AB" w:rsidRDefault="004B28AB" w:rsidP="005A48A0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Topics </w:t>
            </w:r>
          </w:p>
        </w:tc>
      </w:tr>
      <w:tr w:rsidR="004B28AB" w14:paraId="1BF7E32A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399437" w14:textId="1E939CDA" w:rsidR="004B28AB" w:rsidRDefault="004B28AB" w:rsidP="005A48A0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Month of </w:t>
            </w:r>
            <w:r w:rsidR="0029571C">
              <w:rPr>
                <w:rFonts w:ascii="Tahoma" w:eastAsia="Tahoma" w:hAnsi="Tahoma" w:cs="Tahoma"/>
                <w:b/>
                <w:sz w:val="28"/>
              </w:rPr>
              <w:t>July</w:t>
            </w:r>
          </w:p>
        </w:tc>
      </w:tr>
      <w:tr w:rsidR="004B28AB" w14:paraId="1B5CB80B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D28C4A" w14:textId="044E4994" w:rsidR="004B28AB" w:rsidRDefault="003D2DD1" w:rsidP="005A48A0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>The Indian Contract Act,1872: nature and classification of contracts; Essentials of a valid contract</w:t>
            </w:r>
          </w:p>
        </w:tc>
      </w:tr>
      <w:tr w:rsidR="004B28AB" w14:paraId="4BF2B54E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0D4A92" w14:textId="55EA3A0F" w:rsidR="004B28AB" w:rsidRDefault="004B28AB" w:rsidP="005A48A0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Month of </w:t>
            </w:r>
            <w:r w:rsidR="0029571C">
              <w:rPr>
                <w:rFonts w:ascii="Tahoma" w:eastAsia="Tahoma" w:hAnsi="Tahoma" w:cs="Tahoma"/>
                <w:b/>
                <w:sz w:val="28"/>
              </w:rPr>
              <w:t xml:space="preserve"> August</w:t>
            </w:r>
          </w:p>
        </w:tc>
      </w:tr>
      <w:tr w:rsidR="004B28AB" w14:paraId="73ADAEE3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24B40" w14:textId="046F223F" w:rsidR="004B28AB" w:rsidRDefault="003D2DD1" w:rsidP="005A48A0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>An overview of Proposal and acceptance, Capacity of parties to contract, Free consent, Lawful consideration, Lawful object;</w:t>
            </w:r>
          </w:p>
        </w:tc>
      </w:tr>
      <w:tr w:rsidR="004B28AB" w14:paraId="53F72BD5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B3618" w14:textId="0ADC4ACB" w:rsidR="004B28AB" w:rsidRDefault="004B28AB" w:rsidP="005A48A0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Month of </w:t>
            </w:r>
            <w:r w:rsidR="0029571C">
              <w:rPr>
                <w:rFonts w:ascii="Tahoma" w:eastAsia="Tahoma" w:hAnsi="Tahoma" w:cs="Tahoma"/>
                <w:b/>
                <w:sz w:val="28"/>
              </w:rPr>
              <w:t>September</w:t>
            </w:r>
          </w:p>
        </w:tc>
      </w:tr>
      <w:tr w:rsidR="004B28AB" w14:paraId="1BD9B05B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59608C" w14:textId="3C3927E7" w:rsidR="004B28AB" w:rsidRDefault="003D2DD1" w:rsidP="005A48A0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>Void Agreement; Performance of contract; Discharge of c</w:t>
            </w:r>
            <w:r>
              <w:t xml:space="preserve">ontract; Remedies for breach of contract. </w:t>
            </w:r>
            <w:r>
              <w:t>Sale of Goods Act, 1930: Formation of contract of sale; Goods and their classification; Price; Conditions and warranties;</w:t>
            </w:r>
          </w:p>
        </w:tc>
      </w:tr>
      <w:tr w:rsidR="004B28AB" w14:paraId="42C496C2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F5034" w14:textId="500FD51F" w:rsidR="004B28AB" w:rsidRDefault="004B28AB" w:rsidP="005A48A0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Month of </w:t>
            </w:r>
            <w:r w:rsidR="0029571C">
              <w:rPr>
                <w:rFonts w:ascii="Tahoma" w:eastAsia="Tahoma" w:hAnsi="Tahoma" w:cs="Tahoma"/>
                <w:b/>
                <w:sz w:val="28"/>
              </w:rPr>
              <w:t>October</w:t>
            </w:r>
          </w:p>
        </w:tc>
      </w:tr>
      <w:tr w:rsidR="004B28AB" w14:paraId="2C340E6F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86F57" w14:textId="7846BC42" w:rsidR="004B28AB" w:rsidRDefault="003D2DD1" w:rsidP="005A48A0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 xml:space="preserve">Transfer of ownership in goods; Performance of the contract of sale; Remedies: unpaid seller and his rights, </w:t>
            </w:r>
            <w:proofErr w:type="spellStart"/>
            <w:r>
              <w:t>buyer‟s</w:t>
            </w:r>
            <w:proofErr w:type="spellEnd"/>
            <w:r>
              <w:t xml:space="preserve"> remedies; Aucti</w:t>
            </w:r>
            <w:r>
              <w:t xml:space="preserve">on sale, Online auction. </w:t>
            </w:r>
            <w:r>
              <w:t xml:space="preserve">Indian Partnership Act 1932: Nature of firm; Duties and rights of partners; </w:t>
            </w:r>
            <w:r>
              <w:t>Liabilities of firm and partner</w:t>
            </w:r>
          </w:p>
        </w:tc>
      </w:tr>
      <w:tr w:rsidR="0029571C" w14:paraId="2019B6C0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365EC" w14:textId="03380B4A" w:rsidR="0029571C" w:rsidRDefault="0029571C" w:rsidP="005A48A0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Month of </w:t>
            </w:r>
            <w:r w:rsidR="00856C35">
              <w:rPr>
                <w:rFonts w:ascii="Tahoma" w:eastAsia="Tahoma" w:hAnsi="Tahoma" w:cs="Tahoma"/>
                <w:b/>
                <w:sz w:val="28"/>
              </w:rPr>
              <w:t>November</w:t>
            </w:r>
          </w:p>
        </w:tc>
      </w:tr>
      <w:tr w:rsidR="0029571C" w14:paraId="3BC0BFEE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4B502" w14:textId="1B5F63FD" w:rsidR="0029571C" w:rsidRDefault="003D2DD1" w:rsidP="005A48A0">
            <w:pPr>
              <w:jc w:val="center"/>
            </w:pPr>
            <w:r>
              <w:t>Limited Liability Partnership Act, 2008: concepts, characteristics of LLP; Incorporation of LLP; LLP agreement, Extent &amp; limitations of liabilities of LLP and partners.</w:t>
            </w:r>
          </w:p>
        </w:tc>
      </w:tr>
      <w:tr w:rsidR="00856C35" w14:paraId="41A54EC1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A41A5" w14:textId="0A08C6D6" w:rsidR="00856C35" w:rsidRDefault="00856C35" w:rsidP="005A48A0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December</w:t>
            </w:r>
          </w:p>
        </w:tc>
      </w:tr>
      <w:tr w:rsidR="00856C35" w14:paraId="6BF03E0C" w14:textId="77777777" w:rsidTr="005B677D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2B1C7A" w14:textId="58E3297A" w:rsidR="00856C35" w:rsidRDefault="003D2DD1" w:rsidP="005A48A0">
            <w:pPr>
              <w:jc w:val="center"/>
            </w:pPr>
            <w:r>
              <w:t>Negotiable Instruments Act, 1881: scope, features and types; Negotiation; Crossing; Dishonor and discharge of negotiable instruments. Information Technology Act, 2000: Purpose; Benefits and limitations; Digital signature; E-Governance; Attribution of electronic records, duties of subscribers; Penalties and adjudication offences</w:t>
            </w:r>
          </w:p>
        </w:tc>
      </w:tr>
    </w:tbl>
    <w:p w14:paraId="2809547C" w14:textId="08FAEFF8" w:rsidR="000D5109" w:rsidRDefault="000D5109">
      <w:r>
        <w:br w:type="page"/>
      </w:r>
    </w:p>
    <w:tbl>
      <w:tblPr>
        <w:tblStyle w:val="TableGrid"/>
        <w:tblpPr w:leftFromText="180" w:rightFromText="180" w:tblpY="585"/>
        <w:tblW w:w="10341" w:type="dxa"/>
        <w:tblInd w:w="0" w:type="dxa"/>
        <w:tblCellMar>
          <w:top w:w="53" w:type="dxa"/>
          <w:left w:w="35" w:type="dxa"/>
          <w:right w:w="32" w:type="dxa"/>
        </w:tblCellMar>
        <w:tblLook w:val="04A0" w:firstRow="1" w:lastRow="0" w:firstColumn="1" w:lastColumn="0" w:noHBand="0" w:noVBand="1"/>
      </w:tblPr>
      <w:tblGrid>
        <w:gridCol w:w="2544"/>
        <w:gridCol w:w="7797"/>
      </w:tblGrid>
      <w:tr w:rsidR="000D5109" w14:paraId="654E1A20" w14:textId="77777777" w:rsidTr="005B677D">
        <w:trPr>
          <w:trHeight w:val="701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D1B65F" w14:textId="3358F019" w:rsidR="000D5109" w:rsidRDefault="000D5109" w:rsidP="004B28AB">
            <w:pPr>
              <w:ind w:left="503" w:right="506"/>
              <w:jc w:val="center"/>
            </w:pPr>
            <w:r>
              <w:rPr>
                <w:rFonts w:ascii="Tahoma" w:eastAsia="Tahoma" w:hAnsi="Tahoma" w:cs="Tahoma"/>
                <w:b/>
                <w:sz w:val="31"/>
              </w:rPr>
              <w:lastRenderedPageBreak/>
              <w:t xml:space="preserve">Govt. College, 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Aharwala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Bilaspur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>) -Yamuna Nagar Lesson Plan (202</w:t>
            </w:r>
            <w:r w:rsidR="00665FE0">
              <w:rPr>
                <w:rFonts w:ascii="Tahoma" w:eastAsia="Tahoma" w:hAnsi="Tahoma" w:cs="Tahoma"/>
                <w:b/>
                <w:sz w:val="31"/>
              </w:rPr>
              <w:t>3</w:t>
            </w:r>
            <w:r>
              <w:rPr>
                <w:rFonts w:ascii="Tahoma" w:eastAsia="Tahoma" w:hAnsi="Tahoma" w:cs="Tahoma"/>
                <w:b/>
                <w:sz w:val="31"/>
              </w:rPr>
              <w:t>-2</w:t>
            </w:r>
            <w:r w:rsidR="00665FE0">
              <w:rPr>
                <w:rFonts w:ascii="Tahoma" w:eastAsia="Tahoma" w:hAnsi="Tahoma" w:cs="Tahoma"/>
                <w:b/>
                <w:sz w:val="31"/>
              </w:rPr>
              <w:t>4</w:t>
            </w:r>
            <w:r w:rsidR="009346B8">
              <w:rPr>
                <w:rFonts w:ascii="Tahoma" w:eastAsia="Tahoma" w:hAnsi="Tahoma" w:cs="Tahoma"/>
                <w:b/>
                <w:sz w:val="31"/>
              </w:rPr>
              <w:t>) [Odd</w:t>
            </w:r>
            <w:r>
              <w:rPr>
                <w:rFonts w:ascii="Tahoma" w:eastAsia="Tahoma" w:hAnsi="Tahoma" w:cs="Tahoma"/>
                <w:b/>
                <w:sz w:val="31"/>
              </w:rPr>
              <w:t xml:space="preserve"> Semester]</w:t>
            </w:r>
          </w:p>
        </w:tc>
      </w:tr>
      <w:tr w:rsidR="000D5109" w:rsidRPr="003A7B37" w14:paraId="48E562B0" w14:textId="77777777" w:rsidTr="005B677D">
        <w:trPr>
          <w:trHeight w:val="322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D1FA3" w14:textId="77777777" w:rsidR="000D5109" w:rsidRDefault="000D5109" w:rsidP="004B28AB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Name of Teacher  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C36ACF" w14:textId="3E1505B4" w:rsidR="000D5109" w:rsidRPr="003A7B37" w:rsidRDefault="00044C7F" w:rsidP="00044C7F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Anukriti</w:t>
            </w:r>
          </w:p>
        </w:tc>
      </w:tr>
      <w:tr w:rsidR="000D5109" w14:paraId="67144043" w14:textId="77777777" w:rsidTr="005B677D">
        <w:trPr>
          <w:trHeight w:val="29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7D9D9" w14:textId="77777777" w:rsidR="000D5109" w:rsidRDefault="000D5109" w:rsidP="004B28AB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Department 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3D207C" w14:textId="2E11CA9F" w:rsidR="000D5109" w:rsidRDefault="0070076A" w:rsidP="004B28AB">
            <w:pPr>
              <w:ind w:left="7"/>
            </w:pPr>
            <w:r>
              <w:t>Commerce</w:t>
            </w:r>
          </w:p>
        </w:tc>
      </w:tr>
      <w:tr w:rsidR="000D5109" w14:paraId="484B2770" w14:textId="77777777" w:rsidTr="005B677D">
        <w:trPr>
          <w:trHeight w:val="30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23710" w14:textId="77777777" w:rsidR="000D5109" w:rsidRDefault="000D5109" w:rsidP="004B28AB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Class &amp; Section   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3729CA" w14:textId="19F1B036" w:rsidR="000D5109" w:rsidRDefault="009346B8" w:rsidP="004B28AB">
            <w:pPr>
              <w:ind w:left="7"/>
            </w:pPr>
            <w:r>
              <w:t>M.com 3</w:t>
            </w:r>
            <w:r w:rsidRPr="009346B8">
              <w:rPr>
                <w:vertAlign w:val="superscript"/>
              </w:rPr>
              <w:t>rd</w:t>
            </w:r>
            <w:r>
              <w:t xml:space="preserve"> </w:t>
            </w:r>
            <w:proofErr w:type="spellStart"/>
            <w:r>
              <w:t>sem</w:t>
            </w:r>
            <w:proofErr w:type="spellEnd"/>
          </w:p>
        </w:tc>
      </w:tr>
      <w:tr w:rsidR="000D5109" w14:paraId="7E4D81E7" w14:textId="77777777" w:rsidTr="005B677D">
        <w:trPr>
          <w:trHeight w:val="27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34D3AD" w14:textId="77777777" w:rsidR="000D5109" w:rsidRDefault="000D5109" w:rsidP="004B28AB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Subject and Code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A93B1C" w14:textId="4837A3A2" w:rsidR="000D5109" w:rsidRPr="00AF2182" w:rsidRDefault="009346B8" w:rsidP="004B28AB">
            <w:pPr>
              <w:ind w:left="7"/>
              <w:rPr>
                <w:b/>
                <w:bCs/>
              </w:rPr>
            </w:pPr>
            <w:r>
              <w:rPr>
                <w:b/>
                <w:bCs/>
              </w:rPr>
              <w:t>Marketing Research</w:t>
            </w:r>
          </w:p>
        </w:tc>
      </w:tr>
      <w:tr w:rsidR="000D5109" w14:paraId="0CB68D22" w14:textId="77777777" w:rsidTr="005B677D">
        <w:trPr>
          <w:trHeight w:val="25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7D67DC" w14:textId="77777777" w:rsidR="000D5109" w:rsidRDefault="000D5109" w:rsidP="004B28AB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Semester Duration 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66752" w14:textId="7DF20687" w:rsidR="000D5109" w:rsidRDefault="009669C2" w:rsidP="004B28AB">
            <w:pPr>
              <w:ind w:left="7"/>
            </w:pPr>
            <w:r>
              <w:t xml:space="preserve"> </w:t>
            </w:r>
            <w:r w:rsidR="009346B8">
              <w:t xml:space="preserve"> </w:t>
            </w:r>
            <w:r>
              <w:t xml:space="preserve">August </w:t>
            </w:r>
            <w:r w:rsidR="009346B8">
              <w:t>to December</w:t>
            </w:r>
          </w:p>
        </w:tc>
      </w:tr>
      <w:tr w:rsidR="000D5109" w14:paraId="0A162079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510ABF" w14:textId="77777777" w:rsidR="000D5109" w:rsidRDefault="000D5109" w:rsidP="004B28AB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Topics </w:t>
            </w:r>
          </w:p>
        </w:tc>
      </w:tr>
      <w:tr w:rsidR="000D5109" w14:paraId="2CD0B3C3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888B1" w14:textId="41746C99" w:rsidR="000D5109" w:rsidRDefault="000D5109" w:rsidP="004B28AB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Month of </w:t>
            </w:r>
            <w:r w:rsidR="007A4C34">
              <w:rPr>
                <w:rFonts w:ascii="Tahoma" w:eastAsia="Tahoma" w:hAnsi="Tahoma" w:cs="Tahoma"/>
                <w:b/>
                <w:sz w:val="28"/>
              </w:rPr>
              <w:t>August</w:t>
            </w:r>
          </w:p>
        </w:tc>
      </w:tr>
      <w:tr w:rsidR="000D5109" w14:paraId="058FC2E2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D01ED" w14:textId="61C23D42" w:rsidR="000D5109" w:rsidRDefault="009346B8" w:rsidP="004B28AB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>Introductio</w:t>
            </w:r>
            <w:r>
              <w:t>n to Marketing Research: Nature and</w:t>
            </w:r>
            <w:r>
              <w:t xml:space="preserve"> scope</w:t>
            </w:r>
          </w:p>
        </w:tc>
      </w:tr>
      <w:tr w:rsidR="000D5109" w14:paraId="22E95BB9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40D26" w14:textId="59F71160" w:rsidR="000D5109" w:rsidRDefault="000D5109" w:rsidP="004B28AB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</w:t>
            </w:r>
            <w:r w:rsidR="009346B8">
              <w:rPr>
                <w:rFonts w:ascii="Tahoma" w:eastAsia="Tahoma" w:hAnsi="Tahoma" w:cs="Tahoma"/>
                <w:b/>
                <w:sz w:val="28"/>
              </w:rPr>
              <w:t xml:space="preserve"> September</w:t>
            </w:r>
          </w:p>
        </w:tc>
      </w:tr>
      <w:tr w:rsidR="000D5109" w14:paraId="137E899F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097DA" w14:textId="088FEC78" w:rsidR="000D5109" w:rsidRPr="009346B8" w:rsidRDefault="00A869A4" w:rsidP="009346B8">
            <w:pPr>
              <w:rPr>
                <w:rFonts w:asciiTheme="minorHAnsi" w:eastAsia="Tahoma" w:hAnsiTheme="minorHAnsi" w:cstheme="minorHAnsi"/>
                <w:sz w:val="28"/>
              </w:rPr>
            </w:pPr>
            <w:r>
              <w:t xml:space="preserve"> I</w:t>
            </w:r>
            <w:r w:rsidR="009346B8">
              <w:t>mportance; Marketing research process. Formulating the Problem, Research Design: Exploratory, experimental and descriptive research, Sampling design; Sources of information;</w:t>
            </w:r>
          </w:p>
        </w:tc>
      </w:tr>
      <w:tr w:rsidR="000D5109" w14:paraId="5758EA00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26350" w14:textId="6F447994" w:rsidR="000D5109" w:rsidRDefault="000D5109" w:rsidP="004B28AB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Month of </w:t>
            </w:r>
            <w:r w:rsidR="009346B8">
              <w:rPr>
                <w:rFonts w:ascii="Tahoma" w:eastAsia="Tahoma" w:hAnsi="Tahoma" w:cs="Tahoma"/>
                <w:b/>
                <w:sz w:val="28"/>
              </w:rPr>
              <w:t>October</w:t>
            </w:r>
          </w:p>
        </w:tc>
      </w:tr>
      <w:tr w:rsidR="000D5109" w14:paraId="26159EFD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5D83F" w14:textId="200152A1" w:rsidR="000D5109" w:rsidRDefault="00A869A4" w:rsidP="00044C7F">
            <w:pPr>
              <w:rPr>
                <w:rFonts w:ascii="Tahoma" w:eastAsia="Tahoma" w:hAnsi="Tahoma" w:cs="Tahoma"/>
                <w:b/>
                <w:sz w:val="28"/>
              </w:rPr>
            </w:pPr>
            <w:r>
              <w:t xml:space="preserve">       </w:t>
            </w:r>
            <w:r w:rsidR="009346B8">
              <w:t>Designing questionnaire; Methods of data collection; Scaling techniques; Sampling and non-sampling errors.</w:t>
            </w:r>
          </w:p>
        </w:tc>
      </w:tr>
      <w:tr w:rsidR="000D5109" w14:paraId="3F407511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8108EF" w14:textId="4C0C76F0" w:rsidR="000D5109" w:rsidRDefault="009346B8" w:rsidP="004B28AB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November</w:t>
            </w:r>
          </w:p>
        </w:tc>
      </w:tr>
      <w:tr w:rsidR="00A01D46" w14:paraId="3DF646F3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E0016" w14:textId="15CF5EF3" w:rsidR="00A01D46" w:rsidRDefault="009346B8" w:rsidP="004B28AB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>Qualitative Research: Meaning, process and methodologies.</w:t>
            </w:r>
          </w:p>
        </w:tc>
      </w:tr>
      <w:tr w:rsidR="009346B8" w14:paraId="1BE84873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7FD3AC" w14:textId="18BAEE2F" w:rsidR="009346B8" w:rsidRPr="009346B8" w:rsidRDefault="009346B8" w:rsidP="009346B8">
            <w:pPr>
              <w:tabs>
                <w:tab w:val="left" w:pos="6360"/>
              </w:tabs>
              <w:jc w:val="center"/>
              <w:rPr>
                <w:rFonts w:ascii="Tahoma" w:eastAsia="Tahoma" w:hAnsi="Tahoma" w:cs="Tahoma"/>
                <w:sz w:val="28"/>
              </w:rPr>
            </w:pPr>
            <w:r>
              <w:rPr>
                <w:rFonts w:ascii="Tahoma" w:eastAsia="Tahoma" w:hAnsi="Tahoma" w:cs="Tahoma"/>
                <w:b/>
                <w:sz w:val="28"/>
              </w:rPr>
              <w:t>Month of December</w:t>
            </w:r>
          </w:p>
        </w:tc>
      </w:tr>
      <w:tr w:rsidR="009346B8" w14:paraId="1CF58CFF" w14:textId="77777777" w:rsidTr="005B677D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512B43" w14:textId="5A75D1A0" w:rsidR="009346B8" w:rsidRDefault="00A869A4" w:rsidP="009346B8">
            <w:pPr>
              <w:tabs>
                <w:tab w:val="left" w:pos="6360"/>
              </w:tabs>
              <w:rPr>
                <w:rFonts w:ascii="Tahoma" w:eastAsia="Tahoma" w:hAnsi="Tahoma" w:cs="Tahoma"/>
                <w:b/>
                <w:sz w:val="28"/>
              </w:rPr>
            </w:pPr>
            <w:r>
              <w:t xml:space="preserve">                                      </w:t>
            </w:r>
            <w:r w:rsidR="009346B8">
              <w:t>Qualitative Research Techniques: Observation, Survey</w:t>
            </w:r>
          </w:p>
        </w:tc>
      </w:tr>
    </w:tbl>
    <w:p w14:paraId="1DD4A52F" w14:textId="65C7C64A" w:rsidR="004B28AB" w:rsidRDefault="004B28AB"/>
    <w:p w14:paraId="3C0EE085" w14:textId="77777777" w:rsidR="004B28AB" w:rsidRDefault="004B28AB">
      <w:r>
        <w:br w:type="page"/>
      </w:r>
    </w:p>
    <w:tbl>
      <w:tblPr>
        <w:tblStyle w:val="TableGrid"/>
        <w:tblpPr w:leftFromText="180" w:rightFromText="180" w:tblpY="585"/>
        <w:tblW w:w="10341" w:type="dxa"/>
        <w:tblInd w:w="0" w:type="dxa"/>
        <w:tblCellMar>
          <w:top w:w="53" w:type="dxa"/>
          <w:left w:w="35" w:type="dxa"/>
          <w:right w:w="32" w:type="dxa"/>
        </w:tblCellMar>
        <w:tblLook w:val="04A0" w:firstRow="1" w:lastRow="0" w:firstColumn="1" w:lastColumn="0" w:noHBand="0" w:noVBand="1"/>
      </w:tblPr>
      <w:tblGrid>
        <w:gridCol w:w="2544"/>
        <w:gridCol w:w="7797"/>
      </w:tblGrid>
      <w:tr w:rsidR="00505551" w14:paraId="620C965A" w14:textId="77777777" w:rsidTr="008C5891">
        <w:trPr>
          <w:trHeight w:val="701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9AA72" w14:textId="77777777" w:rsidR="00505551" w:rsidRDefault="00505551" w:rsidP="008C5891">
            <w:pPr>
              <w:ind w:left="503" w:right="506"/>
              <w:jc w:val="center"/>
            </w:pPr>
            <w:r>
              <w:rPr>
                <w:rFonts w:ascii="Tahoma" w:eastAsia="Tahoma" w:hAnsi="Tahoma" w:cs="Tahoma"/>
                <w:b/>
                <w:sz w:val="31"/>
              </w:rPr>
              <w:lastRenderedPageBreak/>
              <w:t xml:space="preserve">Govt. College, 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Aharwala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Bilaspur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>) -Yamuna Nagar Lesson Plan (2023-24) [Odd Semester]</w:t>
            </w:r>
          </w:p>
        </w:tc>
      </w:tr>
      <w:tr w:rsidR="00505551" w:rsidRPr="003A7B37" w14:paraId="32E87960" w14:textId="77777777" w:rsidTr="008C5891">
        <w:trPr>
          <w:trHeight w:val="322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F0EAB8" w14:textId="77777777" w:rsidR="00505551" w:rsidRDefault="00505551" w:rsidP="008C5891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Name of Teacher  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694E2B" w14:textId="77777777" w:rsidR="00505551" w:rsidRPr="003A7B37" w:rsidRDefault="00505551" w:rsidP="008C5891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Anukriti</w:t>
            </w:r>
            <w:proofErr w:type="spellEnd"/>
          </w:p>
        </w:tc>
      </w:tr>
      <w:tr w:rsidR="00505551" w14:paraId="4AA2F66D" w14:textId="77777777" w:rsidTr="008C5891">
        <w:trPr>
          <w:trHeight w:val="29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522BB" w14:textId="77777777" w:rsidR="00505551" w:rsidRDefault="00505551" w:rsidP="008C5891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Department 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22504" w14:textId="77777777" w:rsidR="00505551" w:rsidRDefault="00505551" w:rsidP="008C5891">
            <w:pPr>
              <w:ind w:left="7"/>
            </w:pPr>
            <w:r>
              <w:t>Commerce</w:t>
            </w:r>
          </w:p>
        </w:tc>
      </w:tr>
      <w:tr w:rsidR="00505551" w14:paraId="59AB1A22" w14:textId="77777777" w:rsidTr="008C5891">
        <w:trPr>
          <w:trHeight w:val="30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D4839E" w14:textId="77777777" w:rsidR="00505551" w:rsidRDefault="00505551" w:rsidP="008C5891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Class &amp; Section   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A444D" w14:textId="77777777" w:rsidR="00505551" w:rsidRDefault="00505551" w:rsidP="008C5891">
            <w:pPr>
              <w:ind w:left="7"/>
            </w:pPr>
            <w:r>
              <w:t>M.com 3</w:t>
            </w:r>
            <w:r w:rsidRPr="009346B8">
              <w:rPr>
                <w:vertAlign w:val="superscript"/>
              </w:rPr>
              <w:t>rd</w:t>
            </w:r>
            <w:r>
              <w:t xml:space="preserve"> </w:t>
            </w:r>
            <w:proofErr w:type="spellStart"/>
            <w:r>
              <w:t>sem</w:t>
            </w:r>
            <w:proofErr w:type="spellEnd"/>
          </w:p>
        </w:tc>
      </w:tr>
      <w:tr w:rsidR="00505551" w14:paraId="07CCE8F4" w14:textId="77777777" w:rsidTr="008C5891">
        <w:trPr>
          <w:trHeight w:val="27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16743A" w14:textId="77777777" w:rsidR="00505551" w:rsidRDefault="00505551" w:rsidP="008C5891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Subject and Code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5A1CC" w14:textId="24152E9D" w:rsidR="00505551" w:rsidRPr="00AF2182" w:rsidRDefault="00505551" w:rsidP="008C5891">
            <w:pPr>
              <w:ind w:left="7"/>
              <w:rPr>
                <w:b/>
                <w:bCs/>
              </w:rPr>
            </w:pPr>
            <w:r>
              <w:rPr>
                <w:b/>
                <w:bCs/>
              </w:rPr>
              <w:t>Advanced Financial Management</w:t>
            </w:r>
          </w:p>
        </w:tc>
      </w:tr>
      <w:tr w:rsidR="00505551" w14:paraId="7774A058" w14:textId="77777777" w:rsidTr="008C5891">
        <w:trPr>
          <w:trHeight w:val="25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1183F3" w14:textId="77777777" w:rsidR="00505551" w:rsidRDefault="00505551" w:rsidP="008C5891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Semester Duration </w:t>
            </w:r>
          </w:p>
        </w:tc>
        <w:tc>
          <w:tcPr>
            <w:tcW w:w="7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FFDAAB" w14:textId="79BF62C9" w:rsidR="00505551" w:rsidRDefault="007067ED" w:rsidP="008C5891">
            <w:pPr>
              <w:ind w:left="7"/>
            </w:pPr>
            <w:r>
              <w:t xml:space="preserve">August </w:t>
            </w:r>
            <w:bookmarkStart w:id="0" w:name="_GoBack"/>
            <w:bookmarkEnd w:id="0"/>
            <w:r w:rsidR="00505551">
              <w:t xml:space="preserve"> to December</w:t>
            </w:r>
          </w:p>
        </w:tc>
      </w:tr>
      <w:tr w:rsidR="00505551" w14:paraId="194C120C" w14:textId="77777777" w:rsidTr="008C58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84215" w14:textId="77777777" w:rsidR="00505551" w:rsidRDefault="00505551" w:rsidP="008C5891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Topics </w:t>
            </w:r>
          </w:p>
        </w:tc>
      </w:tr>
      <w:tr w:rsidR="00505551" w14:paraId="0C68B03C" w14:textId="77777777" w:rsidTr="008C58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D17D9" w14:textId="105EED39" w:rsidR="00505551" w:rsidRDefault="00505551" w:rsidP="008C5891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Month of </w:t>
            </w:r>
            <w:r w:rsidR="007A4C34">
              <w:rPr>
                <w:rFonts w:ascii="Tahoma" w:eastAsia="Tahoma" w:hAnsi="Tahoma" w:cs="Tahoma"/>
                <w:b/>
                <w:sz w:val="28"/>
              </w:rPr>
              <w:t>August</w:t>
            </w:r>
          </w:p>
        </w:tc>
      </w:tr>
      <w:tr w:rsidR="00505551" w14:paraId="01CE32B4" w14:textId="77777777" w:rsidTr="008C58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D9D74" w14:textId="20CE4316" w:rsidR="00505551" w:rsidRDefault="00300602" w:rsidP="008C5891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>Dividend Decisions: Types &amp; determinants of dividend decisions, Dividend models, corporate dividend practices in India.</w:t>
            </w:r>
          </w:p>
        </w:tc>
      </w:tr>
      <w:tr w:rsidR="00505551" w14:paraId="4CDE17A1" w14:textId="77777777" w:rsidTr="008C58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BC269" w14:textId="77777777" w:rsidR="00505551" w:rsidRDefault="00505551" w:rsidP="008C5891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September</w:t>
            </w:r>
          </w:p>
        </w:tc>
      </w:tr>
      <w:tr w:rsidR="00505551" w14:paraId="6E80CEE0" w14:textId="77777777" w:rsidTr="008C58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3D5207" w14:textId="515137BF" w:rsidR="00505551" w:rsidRPr="009346B8" w:rsidRDefault="00505551" w:rsidP="00505551">
            <w:pPr>
              <w:rPr>
                <w:rFonts w:asciiTheme="minorHAnsi" w:eastAsia="Tahoma" w:hAnsiTheme="minorHAnsi" w:cstheme="minorHAnsi"/>
                <w:sz w:val="28"/>
              </w:rPr>
            </w:pPr>
            <w:r>
              <w:t xml:space="preserve"> </w:t>
            </w:r>
            <w:r w:rsidR="00300602">
              <w:t xml:space="preserve">Capital Structure Decisions: Concept &amp; importance, Determinants of capital structure, theories of capital structure, optimum capital structure, </w:t>
            </w:r>
            <w:proofErr w:type="gramStart"/>
            <w:r w:rsidR="00300602">
              <w:t>financial</w:t>
            </w:r>
            <w:proofErr w:type="gramEnd"/>
            <w:r w:rsidR="00300602">
              <w:t xml:space="preserve"> indifference point; Leverage: Operating, financial &amp; combined leverage, EBIT-EPS analysis.</w:t>
            </w:r>
          </w:p>
        </w:tc>
      </w:tr>
      <w:tr w:rsidR="00505551" w14:paraId="702D7D22" w14:textId="77777777" w:rsidTr="008C58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D5CC9" w14:textId="77777777" w:rsidR="00505551" w:rsidRDefault="00505551" w:rsidP="008C5891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October</w:t>
            </w:r>
          </w:p>
        </w:tc>
      </w:tr>
      <w:tr w:rsidR="00505551" w14:paraId="0A312E56" w14:textId="77777777" w:rsidTr="008C58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673B2" w14:textId="509F676D" w:rsidR="00505551" w:rsidRDefault="00505551" w:rsidP="00505551">
            <w:pPr>
              <w:rPr>
                <w:rFonts w:ascii="Tahoma" w:eastAsia="Tahoma" w:hAnsi="Tahoma" w:cs="Tahoma"/>
                <w:b/>
                <w:sz w:val="28"/>
              </w:rPr>
            </w:pPr>
            <w:r>
              <w:t xml:space="preserve">       </w:t>
            </w:r>
            <w:r w:rsidR="00300602">
              <w:t>Corporate Restructuring: Need and broad areas of corporate restructuring, objectives, techniques of corporate restructuring.</w:t>
            </w:r>
          </w:p>
        </w:tc>
      </w:tr>
      <w:tr w:rsidR="00505551" w14:paraId="629591A4" w14:textId="77777777" w:rsidTr="008C58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B5556" w14:textId="77777777" w:rsidR="00505551" w:rsidRDefault="00505551" w:rsidP="008C5891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November</w:t>
            </w:r>
          </w:p>
        </w:tc>
      </w:tr>
      <w:tr w:rsidR="00505551" w14:paraId="0C058284" w14:textId="77777777" w:rsidTr="008C58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0132C5" w14:textId="2663016B" w:rsidR="00505551" w:rsidRDefault="00505551" w:rsidP="008C5891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>.</w:t>
            </w:r>
            <w:r w:rsidR="00300602">
              <w:t xml:space="preserve">Mergers &amp; Takeover: Types &amp; objectives, legal and procedural aspect of mergers and takeover process, valuation &amp; financing of mergers &amp; acquisitions, </w:t>
            </w:r>
            <w:r w:rsidR="00300602">
              <w:t>post-merger</w:t>
            </w:r>
            <w:r w:rsidR="00300602">
              <w:t xml:space="preserve">-problems &amp; reorganization, taxation and financial aspects of mergers, takeover </w:t>
            </w:r>
            <w:proofErr w:type="spellStart"/>
            <w:r w:rsidR="00300602">
              <w:t>defences</w:t>
            </w:r>
            <w:proofErr w:type="spellEnd"/>
            <w:r w:rsidR="00300602">
              <w:t>. An overview of mergers &amp; takeovers in India.</w:t>
            </w:r>
          </w:p>
        </w:tc>
      </w:tr>
      <w:tr w:rsidR="00505551" w14:paraId="47E92997" w14:textId="77777777" w:rsidTr="008C58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CB85A" w14:textId="77777777" w:rsidR="00505551" w:rsidRPr="009346B8" w:rsidRDefault="00505551" w:rsidP="008C5891">
            <w:pPr>
              <w:tabs>
                <w:tab w:val="left" w:pos="6360"/>
              </w:tabs>
              <w:jc w:val="center"/>
              <w:rPr>
                <w:rFonts w:ascii="Tahoma" w:eastAsia="Tahoma" w:hAnsi="Tahoma" w:cs="Tahoma"/>
                <w:sz w:val="28"/>
              </w:rPr>
            </w:pPr>
            <w:r>
              <w:rPr>
                <w:rFonts w:ascii="Tahoma" w:eastAsia="Tahoma" w:hAnsi="Tahoma" w:cs="Tahoma"/>
                <w:b/>
                <w:sz w:val="28"/>
              </w:rPr>
              <w:t>Month of December</w:t>
            </w:r>
          </w:p>
        </w:tc>
      </w:tr>
      <w:tr w:rsidR="00505551" w14:paraId="6A54EEA7" w14:textId="77777777" w:rsidTr="008C5891">
        <w:trPr>
          <w:trHeight w:val="364"/>
        </w:trPr>
        <w:tc>
          <w:tcPr>
            <w:tcW w:w="103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ED57FA" w14:textId="2B2F5A12" w:rsidR="00505551" w:rsidRDefault="00505551" w:rsidP="00505551">
            <w:pPr>
              <w:tabs>
                <w:tab w:val="left" w:pos="6360"/>
              </w:tabs>
              <w:rPr>
                <w:rFonts w:ascii="Tahoma" w:eastAsia="Tahoma" w:hAnsi="Tahoma" w:cs="Tahoma"/>
                <w:b/>
                <w:sz w:val="28"/>
              </w:rPr>
            </w:pPr>
            <w:r>
              <w:t xml:space="preserve">                                      </w:t>
            </w:r>
            <w:r w:rsidR="00300602">
              <w:t>Financial Restructuring: Need &amp; steps in financial restructuring, reorganization of capital, buyback of shares-concept, necessity and procedure. Financial management of sick units.</w:t>
            </w:r>
          </w:p>
        </w:tc>
      </w:tr>
    </w:tbl>
    <w:p w14:paraId="62870DD2" w14:textId="632F72E8" w:rsidR="005B677D" w:rsidRDefault="005B677D"/>
    <w:p w14:paraId="76F5F58F" w14:textId="66318650" w:rsidR="00AF2182" w:rsidRDefault="00AF2182"/>
    <w:p w14:paraId="14FA867A" w14:textId="6A05C0DF" w:rsidR="005A54CC" w:rsidRDefault="005A54CC">
      <w:r>
        <w:br w:type="page"/>
      </w:r>
    </w:p>
    <w:tbl>
      <w:tblPr>
        <w:tblStyle w:val="TableGrid"/>
        <w:tblpPr w:leftFromText="180" w:rightFromText="180" w:tblpY="585"/>
        <w:tblW w:w="10611" w:type="dxa"/>
        <w:tblInd w:w="0" w:type="dxa"/>
        <w:tblCellMar>
          <w:top w:w="53" w:type="dxa"/>
          <w:left w:w="35" w:type="dxa"/>
          <w:right w:w="32" w:type="dxa"/>
        </w:tblCellMar>
        <w:tblLook w:val="04A0" w:firstRow="1" w:lastRow="0" w:firstColumn="1" w:lastColumn="0" w:noHBand="0" w:noVBand="1"/>
      </w:tblPr>
      <w:tblGrid>
        <w:gridCol w:w="2544"/>
        <w:gridCol w:w="8067"/>
      </w:tblGrid>
      <w:tr w:rsidR="00503250" w14:paraId="196E1ED1" w14:textId="77777777" w:rsidTr="001472E0">
        <w:trPr>
          <w:trHeight w:val="701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550EA" w14:textId="1168FDB8" w:rsidR="00503250" w:rsidRDefault="00503250" w:rsidP="001472E0">
            <w:pPr>
              <w:ind w:left="503" w:right="506"/>
              <w:jc w:val="center"/>
            </w:pPr>
            <w:r>
              <w:rPr>
                <w:rFonts w:ascii="Tahoma" w:eastAsia="Tahoma" w:hAnsi="Tahoma" w:cs="Tahoma"/>
                <w:b/>
                <w:sz w:val="31"/>
              </w:rPr>
              <w:lastRenderedPageBreak/>
              <w:t xml:space="preserve">Govt. College, 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Aharwala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Bilaspur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>) -Yamuna Nagar Less</w:t>
            </w:r>
            <w:r w:rsidR="007A4C34">
              <w:rPr>
                <w:rFonts w:ascii="Tahoma" w:eastAsia="Tahoma" w:hAnsi="Tahoma" w:cs="Tahoma"/>
                <w:b/>
                <w:sz w:val="31"/>
              </w:rPr>
              <w:t>on Plan (2023-24) [Odd</w:t>
            </w:r>
            <w:r>
              <w:rPr>
                <w:rFonts w:ascii="Tahoma" w:eastAsia="Tahoma" w:hAnsi="Tahoma" w:cs="Tahoma"/>
                <w:b/>
                <w:sz w:val="31"/>
              </w:rPr>
              <w:t xml:space="preserve"> Semester]</w:t>
            </w:r>
          </w:p>
        </w:tc>
      </w:tr>
      <w:tr w:rsidR="00F06B81" w:rsidRPr="003A7B37" w14:paraId="4B84750E" w14:textId="77777777" w:rsidTr="001472E0">
        <w:trPr>
          <w:trHeight w:val="322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0EA81" w14:textId="77777777" w:rsidR="00F06B81" w:rsidRDefault="00F06B81" w:rsidP="00F06B81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Name of Teacher  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5121A5" w14:textId="02D540AC" w:rsidR="00F06B81" w:rsidRPr="003A7B37" w:rsidRDefault="00953BFC" w:rsidP="00F06B81">
            <w:pPr>
              <w:tabs>
                <w:tab w:val="right" w:pos="8229"/>
              </w:tabs>
              <w:ind w:left="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Anukriti</w:t>
            </w:r>
          </w:p>
        </w:tc>
      </w:tr>
      <w:tr w:rsidR="00F06B81" w14:paraId="516C647B" w14:textId="77777777" w:rsidTr="001472E0">
        <w:trPr>
          <w:trHeight w:val="29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B8A2E" w14:textId="77777777" w:rsidR="00F06B81" w:rsidRDefault="00F06B81" w:rsidP="00F06B81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Department 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40D65D" w14:textId="0F530B3C" w:rsidR="00F06B81" w:rsidRDefault="00F06B81" w:rsidP="00F06B81">
            <w:pPr>
              <w:ind w:left="7"/>
            </w:pPr>
            <w:r>
              <w:t>Commerce</w:t>
            </w:r>
          </w:p>
        </w:tc>
      </w:tr>
      <w:tr w:rsidR="00F06B81" w14:paraId="7551F2A0" w14:textId="77777777" w:rsidTr="001472E0">
        <w:trPr>
          <w:trHeight w:val="30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7B373" w14:textId="77777777" w:rsidR="00F06B81" w:rsidRDefault="00F06B81" w:rsidP="00F06B81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Class &amp; Section   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C2AC7" w14:textId="0D31D58D" w:rsidR="00F06B81" w:rsidRDefault="007A4C34" w:rsidP="00F06B81">
            <w:pPr>
              <w:ind w:left="7"/>
            </w:pPr>
            <w:r>
              <w:t>M com 1</w:t>
            </w:r>
            <w:r w:rsidRPr="007A4C34">
              <w:rPr>
                <w:vertAlign w:val="superscript"/>
              </w:rPr>
              <w:t>st</w:t>
            </w:r>
            <w:r>
              <w:t xml:space="preserve"> </w:t>
            </w:r>
            <w:r w:rsidR="00F06B81">
              <w:t xml:space="preserve"> </w:t>
            </w:r>
            <w:proofErr w:type="spellStart"/>
            <w:r w:rsidR="00F06B81">
              <w:t>Sem</w:t>
            </w:r>
            <w:proofErr w:type="spellEnd"/>
          </w:p>
        </w:tc>
      </w:tr>
      <w:tr w:rsidR="00F06B81" w14:paraId="46BFFE2C" w14:textId="77777777" w:rsidTr="001472E0">
        <w:trPr>
          <w:trHeight w:val="27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D5D843" w14:textId="77777777" w:rsidR="00F06B81" w:rsidRDefault="00F06B81" w:rsidP="00F06B81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Subject and Code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D67129" w14:textId="7C9ED582" w:rsidR="00F06B81" w:rsidRPr="00503250" w:rsidRDefault="007A4C34" w:rsidP="00F06B81">
            <w:pPr>
              <w:ind w:left="7"/>
              <w:rPr>
                <w:b/>
                <w:bCs/>
              </w:rPr>
            </w:pPr>
            <w:r>
              <w:rPr>
                <w:b/>
                <w:bCs/>
              </w:rPr>
              <w:t xml:space="preserve">Accounting for </w:t>
            </w:r>
            <w:proofErr w:type="spellStart"/>
            <w:r>
              <w:rPr>
                <w:b/>
                <w:bCs/>
              </w:rPr>
              <w:t>manegrial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Decesion</w:t>
            </w:r>
            <w:proofErr w:type="spellEnd"/>
          </w:p>
        </w:tc>
      </w:tr>
      <w:tr w:rsidR="00F06B81" w14:paraId="6817A192" w14:textId="77777777" w:rsidTr="001472E0">
        <w:trPr>
          <w:trHeight w:val="25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6B460" w14:textId="77777777" w:rsidR="00F06B81" w:rsidRDefault="00F06B81" w:rsidP="00F06B81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Semester Duration 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2B147" w14:textId="32752153" w:rsidR="00F06B81" w:rsidRDefault="007A4C34" w:rsidP="00F06B81">
            <w:pPr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August to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december</w:t>
            </w:r>
            <w:proofErr w:type="spellEnd"/>
          </w:p>
        </w:tc>
      </w:tr>
      <w:tr w:rsidR="00F06B81" w14:paraId="6B3F93FC" w14:textId="77777777" w:rsidTr="001472E0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E4164" w14:textId="77777777" w:rsidR="00F06B81" w:rsidRDefault="00F06B81" w:rsidP="00F06B81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Topics </w:t>
            </w:r>
          </w:p>
        </w:tc>
      </w:tr>
      <w:tr w:rsidR="00F06B81" w14:paraId="533DC4B1" w14:textId="77777777" w:rsidTr="001472E0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1D11BA" w14:textId="7033720D" w:rsidR="00F06B81" w:rsidRDefault="00F06B81" w:rsidP="007A4C34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Month of </w:t>
            </w:r>
            <w:r w:rsidR="007A4C34">
              <w:rPr>
                <w:rFonts w:ascii="Tahoma" w:eastAsia="Tahoma" w:hAnsi="Tahoma" w:cs="Tahoma"/>
                <w:b/>
                <w:sz w:val="28"/>
              </w:rPr>
              <w:t xml:space="preserve">August </w:t>
            </w:r>
          </w:p>
        </w:tc>
      </w:tr>
      <w:tr w:rsidR="00F06B81" w14:paraId="021AE2FC" w14:textId="77777777" w:rsidTr="001472E0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AF9605" w14:textId="41500F25" w:rsidR="00F06B81" w:rsidRDefault="002469F6" w:rsidP="00F06B81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>Management Accounting: Meaning, objectives, nature, tools&amp; techniques of management accounting; Installation of management accounting system; Role of management accountant. Management Information System and Reporting: Objectives, types and methods of reporting, reporting needs at different levels of management; Designing and installation of a reporting system.</w:t>
            </w:r>
          </w:p>
        </w:tc>
      </w:tr>
      <w:tr w:rsidR="00F06B81" w14:paraId="188C5EA6" w14:textId="77777777" w:rsidTr="001472E0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82949E" w14:textId="04D315DD" w:rsidR="00F06B81" w:rsidRDefault="00F06B81" w:rsidP="007A4C34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Month of  </w:t>
            </w:r>
            <w:r w:rsidR="007A4C34">
              <w:rPr>
                <w:rFonts w:ascii="Tahoma" w:eastAsia="Tahoma" w:hAnsi="Tahoma" w:cs="Tahoma"/>
                <w:b/>
                <w:sz w:val="28"/>
              </w:rPr>
              <w:t>September</w:t>
            </w:r>
          </w:p>
        </w:tc>
      </w:tr>
      <w:tr w:rsidR="00F06B81" w14:paraId="17BA42C0" w14:textId="77777777" w:rsidTr="001472E0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7CA57" w14:textId="26DAB0DE" w:rsidR="00F06B81" w:rsidRDefault="002469F6" w:rsidP="00F06B81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>Responsibility Accounting and Divisional Performance Measurement: Meaning, significance and fundamental aspects of responsibility accounting; Responsibility centers; Divisional performance evaluation: Measures of performance - Return on Investment vs. residual Income; Methods and Problem of transfer pricing.</w:t>
            </w:r>
          </w:p>
        </w:tc>
      </w:tr>
      <w:tr w:rsidR="00F06B81" w14:paraId="04815952" w14:textId="77777777" w:rsidTr="001472E0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7CBD" w14:textId="0FD0A2A7" w:rsidR="00F06B81" w:rsidRDefault="007A4C34" w:rsidP="00F06B81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October</w:t>
            </w:r>
          </w:p>
        </w:tc>
      </w:tr>
      <w:tr w:rsidR="00F06B81" w14:paraId="19F9957D" w14:textId="77777777" w:rsidTr="001472E0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C5F86" w14:textId="7D5B4598" w:rsidR="00F06B81" w:rsidRDefault="002469F6" w:rsidP="00F06B81">
            <w:pPr>
              <w:jc w:val="center"/>
              <w:rPr>
                <w:rFonts w:ascii="Tahoma" w:eastAsia="Tahoma" w:hAnsi="Tahoma" w:cs="Tahoma"/>
                <w:b/>
                <w:sz w:val="28"/>
              </w:rPr>
            </w:pPr>
            <w:r>
              <w:t xml:space="preserve">Budgeting: Essentials of budgeting; Kinds of budgets; Budgetary control; Zero-base budgeting. Standard Costing and Variance Analysis: Types of standards, Setting of standards and their revision; Variance analysis – Material, </w:t>
            </w:r>
            <w:proofErr w:type="spellStart"/>
            <w:r>
              <w:t>labour</w:t>
            </w:r>
            <w:proofErr w:type="spellEnd"/>
            <w:r>
              <w:t xml:space="preserve"> and overheads, control of variances.</w:t>
            </w:r>
          </w:p>
        </w:tc>
      </w:tr>
      <w:tr w:rsidR="00F06B81" w14:paraId="72C24AB0" w14:textId="77777777" w:rsidTr="001472E0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88EFD" w14:textId="4C5AB535" w:rsidR="00F06B81" w:rsidRDefault="007A4C34" w:rsidP="00F06B81">
            <w:pPr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>Month of November</w:t>
            </w:r>
          </w:p>
        </w:tc>
      </w:tr>
      <w:tr w:rsidR="00F06B81" w14:paraId="0DA6A0AE" w14:textId="77777777" w:rsidTr="001472E0">
        <w:trPr>
          <w:trHeight w:val="364"/>
        </w:trPr>
        <w:tc>
          <w:tcPr>
            <w:tcW w:w="10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B8266B" w14:textId="03A2990D" w:rsidR="00F06B81" w:rsidRPr="00F06B81" w:rsidRDefault="002469F6" w:rsidP="0054133F">
            <w:pPr>
              <w:rPr>
                <w:rFonts w:ascii="Tahoma" w:eastAsia="Tahoma" w:hAnsi="Tahoma" w:cs="Tahoma"/>
                <w:b/>
                <w:bCs/>
                <w:sz w:val="28"/>
              </w:rPr>
            </w:pPr>
            <w:r>
              <w:t>Marginal Costing and Break-even Analysis: Concept, Marginal costing versus absorption costing, Preparation of income statements, Break-even analysis &amp; Cost-Profit- volume analysis; Composite break-even-point, managerial applications of marginal costing. Contemporary Issues in Management Accounting: Price level adjustment accounting; Value chain analysis; Activity-based costing; Quality costing; Target and life cycle costing.</w:t>
            </w:r>
          </w:p>
        </w:tc>
      </w:tr>
    </w:tbl>
    <w:p w14:paraId="79C520F2" w14:textId="037B8C22" w:rsidR="002C0049" w:rsidRDefault="002C0049" w:rsidP="005A54CC"/>
    <w:p w14:paraId="35BBB89D" w14:textId="77777777" w:rsidR="002C0049" w:rsidRDefault="002C0049">
      <w:r>
        <w:br w:type="page"/>
      </w:r>
    </w:p>
    <w:p w14:paraId="7072E9AD" w14:textId="77777777" w:rsidR="005A54CC" w:rsidRDefault="005A54CC" w:rsidP="002C0049"/>
    <w:p w14:paraId="6FE13BEB" w14:textId="77777777" w:rsidR="00D128B7" w:rsidRPr="00D128B7" w:rsidRDefault="00D128B7" w:rsidP="00D128B7"/>
    <w:p w14:paraId="50863D3A" w14:textId="385390FD" w:rsidR="00D128B7" w:rsidRDefault="00D128B7"/>
    <w:p w14:paraId="59DD3C1D" w14:textId="77777777" w:rsidR="00D128B7" w:rsidRPr="00D128B7" w:rsidRDefault="00D128B7" w:rsidP="00D128B7">
      <w:pPr>
        <w:jc w:val="right"/>
      </w:pPr>
    </w:p>
    <w:p w14:paraId="7BD6C459" w14:textId="77777777" w:rsidR="00D128B7" w:rsidRPr="00D128B7" w:rsidRDefault="00D128B7" w:rsidP="00D128B7"/>
    <w:p w14:paraId="61EA459A" w14:textId="77777777" w:rsidR="00D128B7" w:rsidRPr="00D128B7" w:rsidRDefault="00D128B7" w:rsidP="00D128B7"/>
    <w:p w14:paraId="2071D239" w14:textId="77777777" w:rsidR="00D128B7" w:rsidRPr="00D128B7" w:rsidRDefault="00D128B7" w:rsidP="00D128B7"/>
    <w:p w14:paraId="4C6696B5" w14:textId="77777777" w:rsidR="00D128B7" w:rsidRPr="00D128B7" w:rsidRDefault="00D128B7" w:rsidP="00D128B7"/>
    <w:p w14:paraId="097324B5" w14:textId="77777777" w:rsidR="00D128B7" w:rsidRPr="00D128B7" w:rsidRDefault="00D128B7" w:rsidP="00D128B7"/>
    <w:p w14:paraId="2A959736" w14:textId="77777777" w:rsidR="00D128B7" w:rsidRPr="00D128B7" w:rsidRDefault="00D128B7" w:rsidP="00D128B7"/>
    <w:p w14:paraId="13F052E4" w14:textId="77777777" w:rsidR="00D128B7" w:rsidRPr="00D128B7" w:rsidRDefault="00D128B7" w:rsidP="00D128B7"/>
    <w:p w14:paraId="315C14DF" w14:textId="77777777" w:rsidR="00D128B7" w:rsidRPr="00D128B7" w:rsidRDefault="00D128B7" w:rsidP="00D128B7"/>
    <w:p w14:paraId="01352418" w14:textId="77777777" w:rsidR="00D128B7" w:rsidRPr="00D128B7" w:rsidRDefault="00D128B7" w:rsidP="00D128B7"/>
    <w:p w14:paraId="678F1913" w14:textId="77777777" w:rsidR="00D128B7" w:rsidRPr="00D128B7" w:rsidRDefault="00D128B7" w:rsidP="00D128B7"/>
    <w:p w14:paraId="624BFC58" w14:textId="77777777" w:rsidR="00D128B7" w:rsidRPr="00D128B7" w:rsidRDefault="00D128B7" w:rsidP="00D128B7"/>
    <w:p w14:paraId="210FB9CC" w14:textId="77777777" w:rsidR="00D128B7" w:rsidRPr="00D128B7" w:rsidRDefault="00D128B7" w:rsidP="00D128B7"/>
    <w:p w14:paraId="007941FA" w14:textId="77777777" w:rsidR="00D128B7" w:rsidRPr="00D128B7" w:rsidRDefault="00D128B7" w:rsidP="00D128B7"/>
    <w:p w14:paraId="4F461CBC" w14:textId="77777777" w:rsidR="00D128B7" w:rsidRPr="00D128B7" w:rsidRDefault="00D128B7" w:rsidP="00D128B7"/>
    <w:p w14:paraId="741F5FB0" w14:textId="77777777" w:rsidR="00D128B7" w:rsidRPr="00D128B7" w:rsidRDefault="00D128B7" w:rsidP="00D128B7"/>
    <w:p w14:paraId="03E6B5F9" w14:textId="4835D159" w:rsidR="004A5DE0" w:rsidRDefault="004A5DE0">
      <w:r>
        <w:br w:type="page"/>
      </w:r>
    </w:p>
    <w:p w14:paraId="53AD1381" w14:textId="77777777" w:rsidR="00D128B7" w:rsidRPr="00D128B7" w:rsidRDefault="00D128B7" w:rsidP="00D128B7"/>
    <w:p w14:paraId="1A96F1CD" w14:textId="77777777" w:rsidR="003D33C9" w:rsidRPr="00D128B7" w:rsidRDefault="003D33C9"/>
    <w:sectPr w:rsidR="003D33C9" w:rsidRPr="00D12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603A0" w14:textId="77777777" w:rsidR="00A9319C" w:rsidRDefault="00A9319C" w:rsidP="004A5DE0">
      <w:pPr>
        <w:spacing w:after="0" w:line="240" w:lineRule="auto"/>
      </w:pPr>
      <w:r>
        <w:separator/>
      </w:r>
    </w:p>
  </w:endnote>
  <w:endnote w:type="continuationSeparator" w:id="0">
    <w:p w14:paraId="51582202" w14:textId="77777777" w:rsidR="00A9319C" w:rsidRDefault="00A9319C" w:rsidP="004A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DC932" w14:textId="77777777" w:rsidR="00A9319C" w:rsidRDefault="00A9319C" w:rsidP="004A5DE0">
      <w:pPr>
        <w:spacing w:after="0" w:line="240" w:lineRule="auto"/>
      </w:pPr>
      <w:r>
        <w:separator/>
      </w:r>
    </w:p>
  </w:footnote>
  <w:footnote w:type="continuationSeparator" w:id="0">
    <w:p w14:paraId="352D7777" w14:textId="77777777" w:rsidR="00A9319C" w:rsidRDefault="00A9319C" w:rsidP="004A5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90922"/>
    <w:multiLevelType w:val="hybridMultilevel"/>
    <w:tmpl w:val="12102D12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>
    <w:nsid w:val="2E994D61"/>
    <w:multiLevelType w:val="multilevel"/>
    <w:tmpl w:val="96F810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862"/>
    <w:rsid w:val="00014A13"/>
    <w:rsid w:val="00044C7F"/>
    <w:rsid w:val="000B45F0"/>
    <w:rsid w:val="000D5109"/>
    <w:rsid w:val="000F09AF"/>
    <w:rsid w:val="001518A6"/>
    <w:rsid w:val="00164B1E"/>
    <w:rsid w:val="001D2D1E"/>
    <w:rsid w:val="00226EB1"/>
    <w:rsid w:val="002469F6"/>
    <w:rsid w:val="00266BDB"/>
    <w:rsid w:val="0029571C"/>
    <w:rsid w:val="002C0049"/>
    <w:rsid w:val="002D3D5E"/>
    <w:rsid w:val="002F133D"/>
    <w:rsid w:val="00300602"/>
    <w:rsid w:val="00361F0A"/>
    <w:rsid w:val="003A7B37"/>
    <w:rsid w:val="003D2DD1"/>
    <w:rsid w:val="003D33C9"/>
    <w:rsid w:val="004375C0"/>
    <w:rsid w:val="004A0308"/>
    <w:rsid w:val="004A5DE0"/>
    <w:rsid w:val="004B28AB"/>
    <w:rsid w:val="004D6F59"/>
    <w:rsid w:val="004E118C"/>
    <w:rsid w:val="004F1758"/>
    <w:rsid w:val="00503250"/>
    <w:rsid w:val="00505551"/>
    <w:rsid w:val="005173AB"/>
    <w:rsid w:val="0054133F"/>
    <w:rsid w:val="005702B4"/>
    <w:rsid w:val="005A54CC"/>
    <w:rsid w:val="005B677D"/>
    <w:rsid w:val="005B769D"/>
    <w:rsid w:val="005D6CEF"/>
    <w:rsid w:val="00665FE0"/>
    <w:rsid w:val="006C2033"/>
    <w:rsid w:val="0070076A"/>
    <w:rsid w:val="007067ED"/>
    <w:rsid w:val="00744B59"/>
    <w:rsid w:val="00754062"/>
    <w:rsid w:val="00756EFE"/>
    <w:rsid w:val="00760F87"/>
    <w:rsid w:val="007A4C34"/>
    <w:rsid w:val="007D77AE"/>
    <w:rsid w:val="00856C35"/>
    <w:rsid w:val="0088651A"/>
    <w:rsid w:val="008B2E0E"/>
    <w:rsid w:val="008C0D93"/>
    <w:rsid w:val="00910A3D"/>
    <w:rsid w:val="009225AF"/>
    <w:rsid w:val="0092547A"/>
    <w:rsid w:val="00925CB7"/>
    <w:rsid w:val="009346B8"/>
    <w:rsid w:val="00953BFC"/>
    <w:rsid w:val="009669C2"/>
    <w:rsid w:val="009B689D"/>
    <w:rsid w:val="00A01D46"/>
    <w:rsid w:val="00A463DB"/>
    <w:rsid w:val="00A64414"/>
    <w:rsid w:val="00A6629D"/>
    <w:rsid w:val="00A83A79"/>
    <w:rsid w:val="00A869A4"/>
    <w:rsid w:val="00A9319C"/>
    <w:rsid w:val="00AD1494"/>
    <w:rsid w:val="00AF2182"/>
    <w:rsid w:val="00B12010"/>
    <w:rsid w:val="00B21E39"/>
    <w:rsid w:val="00B42700"/>
    <w:rsid w:val="00BC35EE"/>
    <w:rsid w:val="00BE4ABE"/>
    <w:rsid w:val="00C61B50"/>
    <w:rsid w:val="00C667D1"/>
    <w:rsid w:val="00C97862"/>
    <w:rsid w:val="00CD40CE"/>
    <w:rsid w:val="00D128B7"/>
    <w:rsid w:val="00D77599"/>
    <w:rsid w:val="00DE75CE"/>
    <w:rsid w:val="00E51069"/>
    <w:rsid w:val="00E71ED2"/>
    <w:rsid w:val="00E7728E"/>
    <w:rsid w:val="00EA525B"/>
    <w:rsid w:val="00EA65D5"/>
    <w:rsid w:val="00EC1173"/>
    <w:rsid w:val="00F0036E"/>
    <w:rsid w:val="00F06B81"/>
    <w:rsid w:val="00F203BD"/>
    <w:rsid w:val="00F618F3"/>
    <w:rsid w:val="00F9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5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86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9786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28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D128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A5DE0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4A5DE0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A5DE0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4A5DE0"/>
    <w:rPr>
      <w:rFonts w:ascii="Calibri" w:eastAsia="Calibri" w:hAnsi="Calibri" w:cs="Mang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86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9786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28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D128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A5DE0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4A5DE0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A5DE0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4A5DE0"/>
    <w:rPr>
      <w:rFonts w:ascii="Calibri" w:eastAsia="Calibri" w:hAnsi="Calibri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KISHORE KUMAR</cp:lastModifiedBy>
  <cp:revision>24</cp:revision>
  <cp:lastPrinted>2023-03-02T05:59:00Z</cp:lastPrinted>
  <dcterms:created xsi:type="dcterms:W3CDTF">2024-04-10T04:31:00Z</dcterms:created>
  <dcterms:modified xsi:type="dcterms:W3CDTF">2024-04-10T07:33:00Z</dcterms:modified>
</cp:coreProperties>
</file>